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2A" w:rsidRPr="001E56F3" w:rsidRDefault="00ED1DD0">
      <w:pPr>
        <w:spacing w:after="0" w:line="408" w:lineRule="auto"/>
        <w:ind w:left="120"/>
        <w:jc w:val="center"/>
        <w:rPr>
          <w:rFonts w:ascii="Times New Roman" w:hAnsi="Times New Roman" w:cs="Times New Roman"/>
          <w:sz w:val="28"/>
          <w:szCs w:val="28"/>
          <w:lang w:val="ru-RU"/>
        </w:rPr>
      </w:pPr>
      <w:bookmarkStart w:id="0" w:name="block-19173661"/>
      <w:r w:rsidRPr="001E56F3">
        <w:rPr>
          <w:rFonts w:ascii="Times New Roman" w:hAnsi="Times New Roman" w:cs="Times New Roman"/>
          <w:b/>
          <w:color w:val="000000"/>
          <w:sz w:val="28"/>
          <w:szCs w:val="28"/>
          <w:lang w:val="ru-RU"/>
        </w:rPr>
        <w:t>МИНИСТЕРСТВО ПРОСВЕЩЕНИЯ РОССИЙСКОЙ ФЕДЕРАЦИИ</w:t>
      </w:r>
    </w:p>
    <w:p w:rsidR="0062612A" w:rsidRPr="001E56F3" w:rsidRDefault="00ED1DD0">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b/>
          <w:color w:val="000000"/>
          <w:sz w:val="28"/>
          <w:szCs w:val="28"/>
          <w:lang w:val="ru-RU"/>
        </w:rPr>
        <w:t>‌</w:t>
      </w:r>
      <w:bookmarkStart w:id="1" w:name="458a8b50-bc87-4dce-ba15-54688bfa7451"/>
      <w:r w:rsidRPr="001E56F3">
        <w:rPr>
          <w:rFonts w:ascii="Times New Roman" w:hAnsi="Times New Roman" w:cs="Times New Roman"/>
          <w:b/>
          <w:color w:val="000000"/>
          <w:sz w:val="28"/>
          <w:szCs w:val="28"/>
          <w:lang w:val="ru-RU"/>
        </w:rPr>
        <w:t>Министерство образования и науки Республики Дагестан</w:t>
      </w:r>
      <w:bookmarkEnd w:id="1"/>
      <w:r w:rsidRPr="001E56F3">
        <w:rPr>
          <w:rFonts w:ascii="Times New Roman" w:hAnsi="Times New Roman" w:cs="Times New Roman"/>
          <w:b/>
          <w:color w:val="000000"/>
          <w:sz w:val="28"/>
          <w:szCs w:val="28"/>
          <w:lang w:val="ru-RU"/>
        </w:rPr>
        <w:t xml:space="preserve">‌‌ </w:t>
      </w:r>
    </w:p>
    <w:p w:rsidR="0062612A" w:rsidRPr="001E56F3" w:rsidRDefault="00ED1DD0">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b/>
          <w:color w:val="000000"/>
          <w:sz w:val="28"/>
          <w:szCs w:val="28"/>
          <w:lang w:val="ru-RU"/>
        </w:rPr>
        <w:t>‌</w:t>
      </w:r>
      <w:bookmarkStart w:id="2" w:name="a4973ee1-7119-49dd-ab64-b9ca30404961"/>
      <w:r w:rsidRPr="001E56F3">
        <w:rPr>
          <w:rFonts w:ascii="Times New Roman" w:hAnsi="Times New Roman" w:cs="Times New Roman"/>
          <w:b/>
          <w:color w:val="000000"/>
          <w:sz w:val="28"/>
          <w:szCs w:val="28"/>
          <w:lang w:val="ru-RU"/>
        </w:rPr>
        <w:t>МО городского округа "Город Дагестанские Огни"</w:t>
      </w:r>
      <w:bookmarkEnd w:id="2"/>
      <w:r w:rsidRPr="001E56F3">
        <w:rPr>
          <w:rFonts w:ascii="Times New Roman" w:hAnsi="Times New Roman" w:cs="Times New Roman"/>
          <w:b/>
          <w:color w:val="000000"/>
          <w:sz w:val="28"/>
          <w:szCs w:val="28"/>
          <w:lang w:val="ru-RU"/>
        </w:rPr>
        <w:t>‌</w:t>
      </w:r>
      <w:r w:rsidRPr="001E56F3">
        <w:rPr>
          <w:rFonts w:ascii="Times New Roman" w:hAnsi="Times New Roman" w:cs="Times New Roman"/>
          <w:color w:val="000000"/>
          <w:sz w:val="28"/>
          <w:szCs w:val="28"/>
          <w:lang w:val="ru-RU"/>
        </w:rPr>
        <w:t>​</w:t>
      </w:r>
    </w:p>
    <w:p w:rsidR="0062612A" w:rsidRPr="001E56F3" w:rsidRDefault="00ED1DD0">
      <w:pPr>
        <w:spacing w:after="0" w:line="408" w:lineRule="auto"/>
        <w:ind w:left="120"/>
        <w:jc w:val="center"/>
        <w:rPr>
          <w:rFonts w:ascii="Times New Roman" w:hAnsi="Times New Roman" w:cs="Times New Roman"/>
          <w:sz w:val="28"/>
          <w:szCs w:val="28"/>
        </w:rPr>
      </w:pPr>
      <w:r w:rsidRPr="001E56F3">
        <w:rPr>
          <w:rFonts w:ascii="Times New Roman" w:hAnsi="Times New Roman" w:cs="Times New Roman"/>
          <w:b/>
          <w:color w:val="000000"/>
          <w:sz w:val="28"/>
          <w:szCs w:val="28"/>
        </w:rPr>
        <w:t>МБОУ СОШ № 8</w:t>
      </w:r>
    </w:p>
    <w:p w:rsidR="0062612A" w:rsidRPr="001E56F3" w:rsidRDefault="0062612A">
      <w:pPr>
        <w:spacing w:after="0"/>
        <w:ind w:left="120"/>
        <w:rPr>
          <w:rFonts w:ascii="Times New Roman" w:hAnsi="Times New Roman" w:cs="Times New Roman"/>
          <w:sz w:val="28"/>
          <w:szCs w:val="28"/>
        </w:rPr>
      </w:pPr>
    </w:p>
    <w:p w:rsidR="0062612A" w:rsidRPr="001E56F3" w:rsidRDefault="0062612A">
      <w:pPr>
        <w:spacing w:after="0"/>
        <w:ind w:left="120"/>
        <w:rPr>
          <w:rFonts w:ascii="Times New Roman" w:hAnsi="Times New Roman" w:cs="Times New Roman"/>
          <w:sz w:val="28"/>
          <w:szCs w:val="28"/>
        </w:rPr>
      </w:pPr>
    </w:p>
    <w:p w:rsidR="0062612A" w:rsidRPr="001E56F3" w:rsidRDefault="0062612A">
      <w:pPr>
        <w:spacing w:after="0"/>
        <w:ind w:left="120"/>
        <w:rPr>
          <w:rFonts w:ascii="Times New Roman" w:hAnsi="Times New Roman" w:cs="Times New Roman"/>
          <w:sz w:val="28"/>
          <w:szCs w:val="28"/>
        </w:rPr>
      </w:pPr>
    </w:p>
    <w:p w:rsidR="0062612A" w:rsidRPr="001E56F3" w:rsidRDefault="0062612A">
      <w:pPr>
        <w:spacing w:after="0"/>
        <w:ind w:left="120"/>
        <w:rPr>
          <w:rFonts w:ascii="Times New Roman" w:hAnsi="Times New Roman" w:cs="Times New Roman"/>
          <w:sz w:val="28"/>
          <w:szCs w:val="28"/>
        </w:rPr>
      </w:pPr>
    </w:p>
    <w:tbl>
      <w:tblPr>
        <w:tblW w:w="0" w:type="auto"/>
        <w:tblLook w:val="04A0"/>
      </w:tblPr>
      <w:tblGrid>
        <w:gridCol w:w="3156"/>
        <w:gridCol w:w="3156"/>
        <w:gridCol w:w="3294"/>
      </w:tblGrid>
      <w:tr w:rsidR="00497DCA" w:rsidRPr="001E56F3" w:rsidTr="001E56F3">
        <w:tc>
          <w:tcPr>
            <w:tcW w:w="3156" w:type="dxa"/>
          </w:tcPr>
          <w:p w:rsidR="00497DCA" w:rsidRPr="001E56F3" w:rsidRDefault="00ED1DD0" w:rsidP="00497DCA">
            <w:pPr>
              <w:autoSpaceDE w:val="0"/>
              <w:autoSpaceDN w:val="0"/>
              <w:spacing w:after="120"/>
              <w:jc w:val="both"/>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РАССМОТРЕНО</w:t>
            </w:r>
          </w:p>
          <w:p w:rsidR="00497DCA" w:rsidRPr="001E56F3" w:rsidRDefault="00ED1DD0" w:rsidP="00497DCA">
            <w:pPr>
              <w:autoSpaceDE w:val="0"/>
              <w:autoSpaceDN w:val="0"/>
              <w:spacing w:after="120"/>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Руководитель МО</w:t>
            </w:r>
          </w:p>
          <w:p w:rsidR="00497DCA" w:rsidRPr="001E56F3" w:rsidRDefault="001E56F3" w:rsidP="00497DCA">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w:t>
            </w:r>
            <w:r w:rsidR="00ED1DD0" w:rsidRPr="001E56F3">
              <w:rPr>
                <w:rFonts w:ascii="Times New Roman" w:eastAsia="Times New Roman" w:hAnsi="Times New Roman" w:cs="Times New Roman"/>
                <w:color w:val="000000"/>
                <w:sz w:val="28"/>
                <w:szCs w:val="28"/>
                <w:lang w:val="ru-RU"/>
              </w:rPr>
              <w:t xml:space="preserve"> </w:t>
            </w:r>
          </w:p>
          <w:p w:rsidR="00497DCA" w:rsidRPr="001E56F3" w:rsidRDefault="00ED1DD0" w:rsidP="00497DC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Гаджикурбанова Х.Х.</w:t>
            </w:r>
          </w:p>
          <w:p w:rsidR="005A4E24" w:rsidRPr="001E56F3" w:rsidRDefault="001E56F3" w:rsidP="00497DCA">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ED1DD0" w:rsidRPr="001E56F3">
              <w:rPr>
                <w:rFonts w:ascii="Times New Roman" w:eastAsia="Times New Roman" w:hAnsi="Times New Roman" w:cs="Times New Roman"/>
                <w:color w:val="000000"/>
                <w:sz w:val="28"/>
                <w:szCs w:val="28"/>
                <w:lang w:val="ru-RU"/>
              </w:rPr>
              <w:t xml:space="preserve">Протокол №1 </w:t>
            </w:r>
          </w:p>
          <w:p w:rsidR="00497DCA" w:rsidRPr="001E56F3" w:rsidRDefault="00ED1DD0" w:rsidP="00497DCA">
            <w:pPr>
              <w:autoSpaceDE w:val="0"/>
              <w:autoSpaceDN w:val="0"/>
              <w:spacing w:after="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от «31» 08</w:t>
            </w:r>
            <w:r w:rsidRPr="001E56F3">
              <w:rPr>
                <w:rFonts w:ascii="Times New Roman" w:eastAsia="Times New Roman" w:hAnsi="Times New Roman" w:cs="Times New Roman"/>
                <w:color w:val="000000"/>
                <w:sz w:val="28"/>
                <w:szCs w:val="28"/>
              </w:rPr>
              <w:t xml:space="preserve">   </w:t>
            </w:r>
            <w:r w:rsidRPr="001E56F3">
              <w:rPr>
                <w:rFonts w:ascii="Times New Roman" w:eastAsia="Times New Roman" w:hAnsi="Times New Roman" w:cs="Times New Roman"/>
                <w:color w:val="000000"/>
                <w:sz w:val="28"/>
                <w:szCs w:val="28"/>
                <w:lang w:val="ru-RU"/>
              </w:rPr>
              <w:t>2023 г.</w:t>
            </w:r>
          </w:p>
          <w:p w:rsidR="00497DCA" w:rsidRPr="001E56F3" w:rsidRDefault="00497DCA" w:rsidP="00497DCA">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56" w:type="dxa"/>
          </w:tcPr>
          <w:p w:rsidR="00497DCA" w:rsidRPr="001E56F3" w:rsidRDefault="00ED1DD0" w:rsidP="00497DCA">
            <w:pPr>
              <w:autoSpaceDE w:val="0"/>
              <w:autoSpaceDN w:val="0"/>
              <w:spacing w:after="120"/>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СОГЛАСОВАНО</w:t>
            </w:r>
          </w:p>
          <w:p w:rsidR="00497DCA" w:rsidRPr="001E56F3" w:rsidRDefault="00ED1DD0" w:rsidP="00497DCA">
            <w:pPr>
              <w:autoSpaceDE w:val="0"/>
              <w:autoSpaceDN w:val="0"/>
              <w:spacing w:after="120"/>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зам.</w:t>
            </w:r>
            <w:r w:rsidR="005A4E24" w:rsidRPr="001E56F3">
              <w:rPr>
                <w:rFonts w:ascii="Times New Roman" w:eastAsia="Times New Roman" w:hAnsi="Times New Roman" w:cs="Times New Roman"/>
                <w:color w:val="000000"/>
                <w:sz w:val="28"/>
                <w:szCs w:val="28"/>
                <w:lang w:val="ru-RU"/>
              </w:rPr>
              <w:t xml:space="preserve"> </w:t>
            </w:r>
            <w:r w:rsidRPr="001E56F3">
              <w:rPr>
                <w:rFonts w:ascii="Times New Roman" w:eastAsia="Times New Roman" w:hAnsi="Times New Roman" w:cs="Times New Roman"/>
                <w:color w:val="000000"/>
                <w:sz w:val="28"/>
                <w:szCs w:val="28"/>
                <w:lang w:val="ru-RU"/>
              </w:rPr>
              <w:t>директора по УВР</w:t>
            </w:r>
          </w:p>
          <w:p w:rsidR="00497DCA" w:rsidRPr="001E56F3" w:rsidRDefault="001E56F3" w:rsidP="00497DCA">
            <w:pPr>
              <w:autoSpaceDE w:val="0"/>
              <w:autoSpaceDN w:val="0"/>
              <w:spacing w:after="12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_____________________</w:t>
            </w:r>
            <w:r w:rsidR="00ED1DD0" w:rsidRPr="001E56F3">
              <w:rPr>
                <w:rFonts w:ascii="Times New Roman" w:eastAsia="Times New Roman" w:hAnsi="Times New Roman" w:cs="Times New Roman"/>
                <w:color w:val="000000"/>
                <w:sz w:val="28"/>
                <w:szCs w:val="28"/>
                <w:lang w:val="ru-RU"/>
              </w:rPr>
              <w:t xml:space="preserve"> </w:t>
            </w:r>
          </w:p>
          <w:p w:rsidR="00497DCA" w:rsidRPr="001E56F3" w:rsidRDefault="00ED1DD0" w:rsidP="00497DC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Гюльахмедова Э.З.</w:t>
            </w:r>
          </w:p>
          <w:p w:rsidR="005A4E24" w:rsidRPr="001E56F3" w:rsidRDefault="005A4E24" w:rsidP="00497DCA">
            <w:pPr>
              <w:autoSpaceDE w:val="0"/>
              <w:autoSpaceDN w:val="0"/>
              <w:spacing w:after="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 xml:space="preserve">     </w:t>
            </w:r>
            <w:r w:rsidR="001E56F3">
              <w:rPr>
                <w:rFonts w:ascii="Times New Roman" w:eastAsia="Times New Roman" w:hAnsi="Times New Roman" w:cs="Times New Roman"/>
                <w:color w:val="000000"/>
                <w:sz w:val="28"/>
                <w:szCs w:val="28"/>
                <w:lang w:val="ru-RU"/>
              </w:rPr>
              <w:t xml:space="preserve">  </w:t>
            </w:r>
            <w:r w:rsidRPr="001E56F3">
              <w:rPr>
                <w:rFonts w:ascii="Times New Roman" w:eastAsia="Times New Roman" w:hAnsi="Times New Roman" w:cs="Times New Roman"/>
                <w:color w:val="000000"/>
                <w:sz w:val="28"/>
                <w:szCs w:val="28"/>
                <w:lang w:val="ru-RU"/>
              </w:rPr>
              <w:t xml:space="preserve"> </w:t>
            </w:r>
            <w:r w:rsidR="00487195">
              <w:rPr>
                <w:rFonts w:ascii="Times New Roman" w:eastAsia="Times New Roman" w:hAnsi="Times New Roman" w:cs="Times New Roman"/>
                <w:color w:val="000000"/>
                <w:sz w:val="28"/>
                <w:szCs w:val="28"/>
                <w:lang w:val="ru-RU"/>
              </w:rPr>
              <w:t>Протокол №</w:t>
            </w:r>
            <w:r w:rsidRPr="001E56F3">
              <w:rPr>
                <w:rFonts w:ascii="Times New Roman" w:eastAsia="Times New Roman" w:hAnsi="Times New Roman" w:cs="Times New Roman"/>
                <w:color w:val="000000"/>
                <w:sz w:val="28"/>
                <w:szCs w:val="28"/>
                <w:lang w:val="ru-RU"/>
              </w:rPr>
              <w:t xml:space="preserve">      </w:t>
            </w:r>
          </w:p>
          <w:p w:rsidR="00497DCA" w:rsidRPr="001E56F3" w:rsidRDefault="005A4E24" w:rsidP="00497DCA">
            <w:pPr>
              <w:autoSpaceDE w:val="0"/>
              <w:autoSpaceDN w:val="0"/>
              <w:spacing w:after="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 xml:space="preserve">    </w:t>
            </w:r>
            <w:r w:rsidR="00ED1DD0" w:rsidRPr="001E56F3">
              <w:rPr>
                <w:rFonts w:ascii="Times New Roman" w:eastAsia="Times New Roman" w:hAnsi="Times New Roman" w:cs="Times New Roman"/>
                <w:color w:val="000000"/>
                <w:sz w:val="28"/>
                <w:szCs w:val="28"/>
                <w:lang w:val="ru-RU"/>
              </w:rPr>
              <w:t>от «31» 08   2023 г.</w:t>
            </w:r>
          </w:p>
          <w:p w:rsidR="00497DCA" w:rsidRPr="001E56F3" w:rsidRDefault="00497DCA" w:rsidP="00497DCA">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294" w:type="dxa"/>
          </w:tcPr>
          <w:p w:rsidR="00497DCA" w:rsidRPr="001E56F3" w:rsidRDefault="005A4E24" w:rsidP="00497DCA">
            <w:pPr>
              <w:autoSpaceDE w:val="0"/>
              <w:autoSpaceDN w:val="0"/>
              <w:spacing w:after="120"/>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 xml:space="preserve">         </w:t>
            </w:r>
            <w:r w:rsidR="001E56F3">
              <w:rPr>
                <w:rFonts w:ascii="Times New Roman" w:eastAsia="Times New Roman" w:hAnsi="Times New Roman" w:cs="Times New Roman"/>
                <w:color w:val="000000"/>
                <w:sz w:val="28"/>
                <w:szCs w:val="28"/>
                <w:lang w:val="ru-RU"/>
              </w:rPr>
              <w:t xml:space="preserve">  </w:t>
            </w:r>
            <w:r w:rsidRPr="001E56F3">
              <w:rPr>
                <w:rFonts w:ascii="Times New Roman" w:eastAsia="Times New Roman" w:hAnsi="Times New Roman" w:cs="Times New Roman"/>
                <w:color w:val="000000"/>
                <w:sz w:val="28"/>
                <w:szCs w:val="28"/>
                <w:lang w:val="ru-RU"/>
              </w:rPr>
              <w:t xml:space="preserve"> </w:t>
            </w:r>
            <w:r w:rsidR="00ED1DD0" w:rsidRPr="001E56F3">
              <w:rPr>
                <w:rFonts w:ascii="Times New Roman" w:eastAsia="Times New Roman" w:hAnsi="Times New Roman" w:cs="Times New Roman"/>
                <w:color w:val="000000"/>
                <w:sz w:val="28"/>
                <w:szCs w:val="28"/>
                <w:lang w:val="ru-RU"/>
              </w:rPr>
              <w:t>УТВЕРЖДЕНО</w:t>
            </w:r>
          </w:p>
          <w:p w:rsidR="00497DCA" w:rsidRPr="001E56F3" w:rsidRDefault="005A4E24" w:rsidP="00497DCA">
            <w:pPr>
              <w:autoSpaceDE w:val="0"/>
              <w:autoSpaceDN w:val="0"/>
              <w:spacing w:after="120"/>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 xml:space="preserve">            </w:t>
            </w:r>
            <w:r w:rsidR="001E56F3">
              <w:rPr>
                <w:rFonts w:ascii="Times New Roman" w:eastAsia="Times New Roman" w:hAnsi="Times New Roman" w:cs="Times New Roman"/>
                <w:color w:val="000000"/>
                <w:sz w:val="28"/>
                <w:szCs w:val="28"/>
                <w:lang w:val="ru-RU"/>
              </w:rPr>
              <w:t xml:space="preserve">   </w:t>
            </w:r>
            <w:r w:rsidRPr="001E56F3">
              <w:rPr>
                <w:rFonts w:ascii="Times New Roman" w:eastAsia="Times New Roman" w:hAnsi="Times New Roman" w:cs="Times New Roman"/>
                <w:color w:val="000000"/>
                <w:sz w:val="28"/>
                <w:szCs w:val="28"/>
                <w:lang w:val="ru-RU"/>
              </w:rPr>
              <w:t xml:space="preserve"> ди</w:t>
            </w:r>
            <w:r w:rsidR="00ED1DD0" w:rsidRPr="001E56F3">
              <w:rPr>
                <w:rFonts w:ascii="Times New Roman" w:eastAsia="Times New Roman" w:hAnsi="Times New Roman" w:cs="Times New Roman"/>
                <w:color w:val="000000"/>
                <w:sz w:val="28"/>
                <w:szCs w:val="28"/>
                <w:lang w:val="ru-RU"/>
              </w:rPr>
              <w:t>ректор</w:t>
            </w:r>
          </w:p>
          <w:p w:rsidR="00497DCA" w:rsidRPr="001E56F3" w:rsidRDefault="001E56F3" w:rsidP="00497DCA">
            <w:pPr>
              <w:autoSpaceDE w:val="0"/>
              <w:autoSpaceDN w:val="0"/>
              <w:spacing w:after="12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_____________________</w:t>
            </w:r>
          </w:p>
          <w:p w:rsidR="00497DCA" w:rsidRPr="001E56F3" w:rsidRDefault="00ED1DD0" w:rsidP="00497DC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Мукаилова Н.Г.</w:t>
            </w:r>
          </w:p>
          <w:p w:rsidR="005A4E24" w:rsidRPr="001E56F3" w:rsidRDefault="005A4E24" w:rsidP="00497DCA">
            <w:pPr>
              <w:autoSpaceDE w:val="0"/>
              <w:autoSpaceDN w:val="0"/>
              <w:spacing w:after="0" w:line="240" w:lineRule="auto"/>
              <w:rPr>
                <w:rFonts w:ascii="Times New Roman" w:eastAsia="Times New Roman" w:hAnsi="Times New Roman" w:cs="Times New Roman"/>
                <w:color w:val="000000"/>
                <w:sz w:val="28"/>
                <w:szCs w:val="28"/>
                <w:lang w:val="ru-RU"/>
              </w:rPr>
            </w:pPr>
            <w:r w:rsidRPr="001E56F3">
              <w:rPr>
                <w:rFonts w:ascii="Times New Roman" w:eastAsia="Times New Roman" w:hAnsi="Times New Roman" w:cs="Times New Roman"/>
                <w:color w:val="000000"/>
                <w:sz w:val="28"/>
                <w:szCs w:val="28"/>
                <w:lang w:val="ru-RU"/>
              </w:rPr>
              <w:t xml:space="preserve">                 </w:t>
            </w:r>
            <w:r w:rsidR="00ED1DD0" w:rsidRPr="001E56F3">
              <w:rPr>
                <w:rFonts w:ascii="Times New Roman" w:eastAsia="Times New Roman" w:hAnsi="Times New Roman" w:cs="Times New Roman"/>
                <w:color w:val="000000"/>
                <w:sz w:val="28"/>
                <w:szCs w:val="28"/>
                <w:lang w:val="ru-RU"/>
              </w:rPr>
              <w:t>Приказ№</w:t>
            </w:r>
            <w:r w:rsidRPr="001E56F3">
              <w:rPr>
                <w:rFonts w:ascii="Times New Roman" w:eastAsia="Times New Roman" w:hAnsi="Times New Roman" w:cs="Times New Roman"/>
                <w:color w:val="000000"/>
                <w:sz w:val="28"/>
                <w:szCs w:val="28"/>
                <w:lang w:val="ru-RU"/>
              </w:rPr>
              <w:t xml:space="preserve">         </w:t>
            </w:r>
          </w:p>
          <w:p w:rsidR="00497DCA" w:rsidRPr="001E56F3" w:rsidRDefault="001E56F3" w:rsidP="00497DCA">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ED1DD0" w:rsidRPr="001E56F3">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  </w:t>
            </w:r>
            <w:r w:rsidR="00B95C94">
              <w:rPr>
                <w:rFonts w:ascii="Times New Roman" w:eastAsia="Times New Roman" w:hAnsi="Times New Roman" w:cs="Times New Roman"/>
                <w:color w:val="000000"/>
                <w:sz w:val="28"/>
                <w:szCs w:val="28"/>
                <w:lang w:val="ru-RU"/>
              </w:rPr>
              <w:t>от «31</w:t>
            </w:r>
            <w:r w:rsidR="00487195">
              <w:rPr>
                <w:rFonts w:ascii="Times New Roman" w:eastAsia="Times New Roman" w:hAnsi="Times New Roman" w:cs="Times New Roman"/>
                <w:color w:val="000000"/>
                <w:sz w:val="28"/>
                <w:szCs w:val="28"/>
                <w:lang w:val="ru-RU"/>
              </w:rPr>
              <w:t>» 09</w:t>
            </w:r>
            <w:r w:rsidR="00ED1DD0" w:rsidRPr="001E56F3">
              <w:rPr>
                <w:rFonts w:ascii="Times New Roman" w:eastAsia="Times New Roman" w:hAnsi="Times New Roman" w:cs="Times New Roman"/>
                <w:color w:val="000000"/>
                <w:sz w:val="28"/>
                <w:szCs w:val="28"/>
                <w:lang w:val="ru-RU"/>
              </w:rPr>
              <w:t xml:space="preserve">  2023г.</w:t>
            </w:r>
          </w:p>
          <w:p w:rsidR="00497DCA" w:rsidRPr="001E56F3" w:rsidRDefault="00497DCA" w:rsidP="00497DCA">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62612A" w:rsidRPr="001E56F3" w:rsidRDefault="0062612A">
      <w:pPr>
        <w:spacing w:after="0"/>
        <w:ind w:left="120"/>
        <w:rPr>
          <w:rFonts w:ascii="Times New Roman" w:hAnsi="Times New Roman" w:cs="Times New Roman"/>
          <w:sz w:val="28"/>
          <w:szCs w:val="28"/>
        </w:rPr>
      </w:pPr>
    </w:p>
    <w:p w:rsidR="0062612A" w:rsidRPr="001E56F3" w:rsidRDefault="00ED1DD0" w:rsidP="001E56F3">
      <w:pPr>
        <w:spacing w:after="0"/>
        <w:ind w:left="120"/>
        <w:rPr>
          <w:rFonts w:ascii="Times New Roman" w:hAnsi="Times New Roman" w:cs="Times New Roman"/>
          <w:sz w:val="28"/>
          <w:szCs w:val="28"/>
          <w:lang w:val="ru-RU"/>
        </w:rPr>
      </w:pPr>
      <w:r w:rsidRPr="00983C5D">
        <w:rPr>
          <w:rFonts w:ascii="Times New Roman" w:hAnsi="Times New Roman" w:cs="Times New Roman"/>
          <w:color w:val="000000"/>
          <w:sz w:val="28"/>
          <w:szCs w:val="28"/>
          <w:lang w:val="ru-RU"/>
        </w:rPr>
        <w:t>‌</w:t>
      </w:r>
    </w:p>
    <w:p w:rsidR="0062612A" w:rsidRPr="00983C5D" w:rsidRDefault="0062612A">
      <w:pPr>
        <w:spacing w:after="0"/>
        <w:ind w:left="120"/>
        <w:rPr>
          <w:rFonts w:ascii="Times New Roman" w:hAnsi="Times New Roman" w:cs="Times New Roman"/>
          <w:sz w:val="28"/>
          <w:szCs w:val="28"/>
          <w:lang w:val="ru-RU"/>
        </w:rPr>
      </w:pPr>
    </w:p>
    <w:p w:rsidR="0062612A" w:rsidRPr="001E56F3" w:rsidRDefault="00ED1DD0">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b/>
          <w:color w:val="000000"/>
          <w:sz w:val="28"/>
          <w:szCs w:val="28"/>
          <w:lang w:val="ru-RU"/>
        </w:rPr>
        <w:t>РАБОЧАЯ ПРОГРАММА</w:t>
      </w:r>
    </w:p>
    <w:p w:rsidR="0062612A" w:rsidRPr="001E56F3" w:rsidRDefault="00ED1DD0">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color w:val="000000"/>
          <w:sz w:val="28"/>
          <w:szCs w:val="28"/>
          <w:lang w:val="ru-RU"/>
        </w:rPr>
        <w:t>(</w:t>
      </w:r>
      <w:r w:rsidRPr="001E56F3">
        <w:rPr>
          <w:rFonts w:ascii="Times New Roman" w:hAnsi="Times New Roman" w:cs="Times New Roman"/>
          <w:color w:val="000000"/>
          <w:sz w:val="28"/>
          <w:szCs w:val="28"/>
        </w:rPr>
        <w:t>ID</w:t>
      </w:r>
      <w:r w:rsidRPr="001E56F3">
        <w:rPr>
          <w:rFonts w:ascii="Times New Roman" w:hAnsi="Times New Roman" w:cs="Times New Roman"/>
          <w:color w:val="000000"/>
          <w:sz w:val="28"/>
          <w:szCs w:val="28"/>
          <w:lang w:val="ru-RU"/>
        </w:rPr>
        <w:t xml:space="preserve"> 2565282)</w:t>
      </w:r>
    </w:p>
    <w:p w:rsidR="0062612A" w:rsidRPr="001E56F3" w:rsidRDefault="0062612A">
      <w:pPr>
        <w:spacing w:after="0"/>
        <w:ind w:left="120"/>
        <w:jc w:val="center"/>
        <w:rPr>
          <w:rFonts w:ascii="Times New Roman" w:hAnsi="Times New Roman" w:cs="Times New Roman"/>
          <w:sz w:val="28"/>
          <w:szCs w:val="28"/>
          <w:lang w:val="ru-RU"/>
        </w:rPr>
      </w:pPr>
    </w:p>
    <w:p w:rsidR="0062612A" w:rsidRPr="001E56F3" w:rsidRDefault="00ED1DD0">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b/>
          <w:color w:val="000000"/>
          <w:sz w:val="28"/>
          <w:szCs w:val="28"/>
          <w:lang w:val="ru-RU"/>
        </w:rPr>
        <w:t>учебного предмета «Биология» (Базовый уровень)</w:t>
      </w:r>
    </w:p>
    <w:p w:rsidR="0062612A" w:rsidRPr="001E56F3" w:rsidRDefault="00B95C94">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обучающихся 5 – 9</w:t>
      </w:r>
      <w:r w:rsidR="00ED1DD0" w:rsidRPr="001E56F3">
        <w:rPr>
          <w:rFonts w:ascii="Times New Roman" w:hAnsi="Times New Roman" w:cs="Times New Roman"/>
          <w:color w:val="000000"/>
          <w:sz w:val="28"/>
          <w:szCs w:val="28"/>
          <w:lang w:val="ru-RU"/>
        </w:rPr>
        <w:t xml:space="preserve"> классов </w:t>
      </w:r>
    </w:p>
    <w:p w:rsidR="001E56F3" w:rsidRPr="001E56F3" w:rsidRDefault="00983C5D">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Составитель</w:t>
      </w:r>
      <w:r w:rsidR="001E56F3" w:rsidRPr="001E56F3">
        <w:rPr>
          <w:rFonts w:ascii="Times New Roman" w:hAnsi="Times New Roman" w:cs="Times New Roman"/>
          <w:color w:val="000000"/>
          <w:sz w:val="28"/>
          <w:szCs w:val="28"/>
          <w:lang w:val="ru-RU"/>
        </w:rPr>
        <w:t>: учитель биологии МБОУ «СОШ№8»</w:t>
      </w:r>
    </w:p>
    <w:p w:rsidR="001E56F3" w:rsidRPr="001E56F3" w:rsidRDefault="001E56F3">
      <w:pPr>
        <w:spacing w:after="0" w:line="408" w:lineRule="auto"/>
        <w:ind w:left="120"/>
        <w:jc w:val="center"/>
        <w:rPr>
          <w:rFonts w:ascii="Times New Roman" w:hAnsi="Times New Roman" w:cs="Times New Roman"/>
          <w:sz w:val="28"/>
          <w:szCs w:val="28"/>
          <w:lang w:val="ru-RU"/>
        </w:rPr>
      </w:pPr>
      <w:r w:rsidRPr="001E56F3">
        <w:rPr>
          <w:rFonts w:ascii="Times New Roman" w:hAnsi="Times New Roman" w:cs="Times New Roman"/>
          <w:color w:val="000000"/>
          <w:sz w:val="28"/>
          <w:szCs w:val="28"/>
          <w:lang w:val="ru-RU"/>
        </w:rPr>
        <w:t>Гаджикурбанова Халида Ханмагомедовна</w:t>
      </w:r>
    </w:p>
    <w:p w:rsidR="0062612A" w:rsidRPr="001E56F3" w:rsidRDefault="0062612A">
      <w:pPr>
        <w:spacing w:after="0"/>
        <w:ind w:left="120"/>
        <w:jc w:val="center"/>
        <w:rPr>
          <w:rFonts w:ascii="Times New Roman" w:hAnsi="Times New Roman" w:cs="Times New Roman"/>
          <w:sz w:val="28"/>
          <w:szCs w:val="28"/>
          <w:lang w:val="ru-RU"/>
        </w:rPr>
      </w:pPr>
    </w:p>
    <w:p w:rsidR="0062612A" w:rsidRPr="001E56F3" w:rsidRDefault="0062612A">
      <w:pPr>
        <w:spacing w:after="0"/>
        <w:ind w:left="120"/>
        <w:jc w:val="center"/>
        <w:rPr>
          <w:rFonts w:ascii="Times New Roman" w:hAnsi="Times New Roman" w:cs="Times New Roman"/>
          <w:sz w:val="28"/>
          <w:szCs w:val="28"/>
          <w:lang w:val="ru-RU"/>
        </w:rPr>
      </w:pPr>
    </w:p>
    <w:p w:rsidR="0062612A" w:rsidRPr="001E56F3" w:rsidRDefault="0062612A" w:rsidP="001E56F3">
      <w:pPr>
        <w:spacing w:after="0"/>
        <w:rPr>
          <w:rFonts w:ascii="Times New Roman" w:hAnsi="Times New Roman" w:cs="Times New Roman"/>
          <w:sz w:val="28"/>
          <w:szCs w:val="28"/>
          <w:lang w:val="ru-RU"/>
        </w:rPr>
      </w:pPr>
    </w:p>
    <w:p w:rsidR="0062612A" w:rsidRPr="001E56F3" w:rsidRDefault="0062612A">
      <w:pPr>
        <w:spacing w:after="0"/>
        <w:ind w:left="120"/>
        <w:jc w:val="center"/>
        <w:rPr>
          <w:rFonts w:ascii="Times New Roman" w:hAnsi="Times New Roman" w:cs="Times New Roman"/>
          <w:sz w:val="28"/>
          <w:szCs w:val="28"/>
          <w:lang w:val="ru-RU"/>
        </w:rPr>
      </w:pPr>
    </w:p>
    <w:p w:rsidR="0062612A" w:rsidRPr="001E56F3" w:rsidRDefault="0062612A">
      <w:pPr>
        <w:spacing w:after="0"/>
        <w:ind w:left="120"/>
        <w:jc w:val="center"/>
        <w:rPr>
          <w:rFonts w:ascii="Times New Roman" w:hAnsi="Times New Roman" w:cs="Times New Roman"/>
          <w:sz w:val="28"/>
          <w:szCs w:val="28"/>
          <w:lang w:val="ru-RU"/>
        </w:rPr>
      </w:pPr>
    </w:p>
    <w:p w:rsidR="0062612A" w:rsidRPr="005A4E24" w:rsidRDefault="00ED1DD0" w:rsidP="005A4E24">
      <w:pPr>
        <w:spacing w:after="0"/>
        <w:ind w:left="120"/>
        <w:jc w:val="center"/>
        <w:rPr>
          <w:lang w:val="ru-RU"/>
        </w:rPr>
        <w:sectPr w:rsidR="0062612A" w:rsidRPr="005A4E24" w:rsidSect="00983C5D">
          <w:pgSz w:w="11906" w:h="16383"/>
          <w:pgMar w:top="1134" w:right="850" w:bottom="1134" w:left="1134"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r w:rsidRPr="001E56F3">
        <w:rPr>
          <w:rFonts w:ascii="Times New Roman" w:hAnsi="Times New Roman" w:cs="Times New Roman"/>
          <w:color w:val="000000"/>
          <w:sz w:val="28"/>
          <w:szCs w:val="28"/>
          <w:lang w:val="ru-RU"/>
        </w:rPr>
        <w:t>​</w:t>
      </w:r>
      <w:bookmarkStart w:id="3" w:name="0e4163ab-ce05-47cb-a8af-92a1d51c1d1b"/>
      <w:proofErr w:type="gramStart"/>
      <w:r w:rsidRPr="001E56F3">
        <w:rPr>
          <w:rFonts w:ascii="Times New Roman" w:hAnsi="Times New Roman" w:cs="Times New Roman"/>
          <w:b/>
          <w:color w:val="000000"/>
          <w:sz w:val="28"/>
          <w:szCs w:val="28"/>
          <w:lang w:val="ru-RU"/>
        </w:rPr>
        <w:t>г</w:t>
      </w:r>
      <w:proofErr w:type="gramEnd"/>
      <w:r w:rsidRPr="001E56F3">
        <w:rPr>
          <w:rFonts w:ascii="Times New Roman" w:hAnsi="Times New Roman" w:cs="Times New Roman"/>
          <w:b/>
          <w:color w:val="000000"/>
          <w:sz w:val="28"/>
          <w:szCs w:val="28"/>
          <w:lang w:val="ru-RU"/>
        </w:rPr>
        <w:t xml:space="preserve">. Дагестанские Огни </w:t>
      </w:r>
      <w:bookmarkEnd w:id="3"/>
      <w:r w:rsidRPr="001E56F3">
        <w:rPr>
          <w:rFonts w:ascii="Times New Roman" w:hAnsi="Times New Roman" w:cs="Times New Roman"/>
          <w:b/>
          <w:color w:val="000000"/>
          <w:sz w:val="28"/>
          <w:szCs w:val="28"/>
          <w:lang w:val="ru-RU"/>
        </w:rPr>
        <w:t xml:space="preserve">‌ </w:t>
      </w:r>
      <w:bookmarkStart w:id="4" w:name="491e05a7-f9e6-4844-988f-66989e75e9e7"/>
      <w:r w:rsidRPr="001E56F3">
        <w:rPr>
          <w:rFonts w:ascii="Times New Roman" w:hAnsi="Times New Roman" w:cs="Times New Roman"/>
          <w:b/>
          <w:color w:val="000000"/>
          <w:sz w:val="28"/>
          <w:szCs w:val="28"/>
          <w:lang w:val="ru-RU"/>
        </w:rPr>
        <w:t>2023</w:t>
      </w:r>
      <w:bookmarkEnd w:id="4"/>
      <w:r w:rsidRPr="001E56F3">
        <w:rPr>
          <w:rFonts w:ascii="Times New Roman" w:hAnsi="Times New Roman" w:cs="Times New Roman"/>
          <w:b/>
          <w:color w:val="000000"/>
          <w:sz w:val="28"/>
          <w:szCs w:val="28"/>
          <w:lang w:val="ru-RU"/>
        </w:rPr>
        <w:t>‌</w:t>
      </w:r>
    </w:p>
    <w:p w:rsidR="0062612A" w:rsidRPr="00983C5D" w:rsidRDefault="00ED1DD0" w:rsidP="00983C5D">
      <w:pPr>
        <w:spacing w:after="0" w:line="240" w:lineRule="auto"/>
        <w:jc w:val="center"/>
        <w:rPr>
          <w:rFonts w:ascii="Times New Roman" w:hAnsi="Times New Roman" w:cs="Times New Roman"/>
          <w:sz w:val="24"/>
          <w:szCs w:val="24"/>
          <w:lang w:val="ru-RU"/>
        </w:rPr>
      </w:pPr>
      <w:bookmarkStart w:id="5" w:name="block-19173662"/>
      <w:bookmarkEnd w:id="0"/>
      <w:r w:rsidRPr="00983C5D">
        <w:rPr>
          <w:rFonts w:ascii="Times New Roman" w:hAnsi="Times New Roman" w:cs="Times New Roman"/>
          <w:b/>
          <w:sz w:val="24"/>
          <w:szCs w:val="24"/>
          <w:lang w:val="ru-RU"/>
        </w:rPr>
        <w:lastRenderedPageBreak/>
        <w:t>ПОЯСНИТЕЛЬНАЯ ЗАПИСКА</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Программа по биологии направлена на формирование естественно-научной грамотности </w:t>
      </w:r>
      <w:proofErr w:type="gramStart"/>
      <w:r w:rsidRPr="00983C5D">
        <w:rPr>
          <w:rFonts w:ascii="Times New Roman" w:hAnsi="Times New Roman" w:cs="Times New Roman"/>
          <w:sz w:val="24"/>
          <w:szCs w:val="24"/>
          <w:lang w:val="ru-RU"/>
        </w:rPr>
        <w:t>обучающихся</w:t>
      </w:r>
      <w:proofErr w:type="gramEnd"/>
      <w:r w:rsidRPr="00983C5D">
        <w:rPr>
          <w:rFonts w:ascii="Times New Roman" w:hAnsi="Times New Roman" w:cs="Times New Roman"/>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83C5D">
        <w:rPr>
          <w:rFonts w:ascii="Times New Roman" w:hAnsi="Times New Roman" w:cs="Times New Roman"/>
          <w:sz w:val="24"/>
          <w:szCs w:val="24"/>
          <w:lang w:val="ru-RU"/>
        </w:rPr>
        <w:t>естественно-научных</w:t>
      </w:r>
      <w:proofErr w:type="gramEnd"/>
      <w:r w:rsidRPr="00983C5D">
        <w:rPr>
          <w:rFonts w:ascii="Times New Roman" w:hAnsi="Times New Roman" w:cs="Times New Roman"/>
          <w:sz w:val="24"/>
          <w:szCs w:val="24"/>
          <w:lang w:val="ru-RU"/>
        </w:rPr>
        <w:t xml:space="preserve"> учебных предметов на уровне основного общего образования. </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Биологическая подготовка обеспечивает понимание </w:t>
      </w:r>
      <w:proofErr w:type="gramStart"/>
      <w:r w:rsidRPr="00983C5D">
        <w:rPr>
          <w:rFonts w:ascii="Times New Roman" w:hAnsi="Times New Roman" w:cs="Times New Roman"/>
          <w:sz w:val="24"/>
          <w:szCs w:val="24"/>
          <w:lang w:val="ru-RU"/>
        </w:rPr>
        <w:t>обучающимися</w:t>
      </w:r>
      <w:proofErr w:type="gramEnd"/>
      <w:r w:rsidRPr="00983C5D">
        <w:rPr>
          <w:rFonts w:ascii="Times New Roman" w:hAnsi="Times New Roman" w:cs="Times New Roman"/>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Целями изучения биологии на уровне основного общего образования являются:</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формирование экологической культуры в целях сохранения собственного здоровья и охраны окружающей среды.</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Достижение целей программы по биологии обеспечивается решением следующих задач:</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приобретение </w:t>
      </w:r>
      <w:proofErr w:type="gramStart"/>
      <w:r w:rsidRPr="00983C5D">
        <w:rPr>
          <w:rFonts w:ascii="Times New Roman" w:hAnsi="Times New Roman" w:cs="Times New Roman"/>
          <w:sz w:val="24"/>
          <w:szCs w:val="24"/>
          <w:lang w:val="ru-RU"/>
        </w:rPr>
        <w:t>обучающимися</w:t>
      </w:r>
      <w:proofErr w:type="gramEnd"/>
      <w:r w:rsidRPr="00983C5D">
        <w:rPr>
          <w:rFonts w:ascii="Times New Roman" w:hAnsi="Times New Roman" w:cs="Times New Roman"/>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2612A" w:rsidRPr="00983C5D" w:rsidRDefault="00ED1DD0" w:rsidP="00983C5D">
      <w:pPr>
        <w:spacing w:after="0" w:line="240" w:lineRule="auto"/>
        <w:ind w:firstLine="600"/>
        <w:jc w:val="both"/>
        <w:rPr>
          <w:rFonts w:ascii="Times New Roman" w:hAnsi="Times New Roman" w:cs="Times New Roman"/>
          <w:sz w:val="24"/>
          <w:szCs w:val="24"/>
          <w:lang w:val="ru-RU"/>
        </w:rPr>
      </w:pPr>
      <w:proofErr w:type="gramStart"/>
      <w:r w:rsidRPr="00983C5D">
        <w:rPr>
          <w:rFonts w:ascii="Times New Roman" w:hAnsi="Times New Roman" w:cs="Times New Roman"/>
          <w:sz w:val="24"/>
          <w:szCs w:val="24"/>
          <w:lang w:val="ru-RU"/>
        </w:rPr>
        <w:t>‌</w:t>
      </w:r>
      <w:bookmarkStart w:id="6" w:name="3b562cd9-1b1f-4c62-99a2-3c330cdcc105"/>
      <w:r w:rsidRPr="00983C5D">
        <w:rPr>
          <w:rFonts w:ascii="Times New Roman" w:hAnsi="Times New Roman" w:cs="Times New Roman"/>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83C5D">
        <w:rPr>
          <w:rFonts w:ascii="Times New Roman" w:hAnsi="Times New Roman" w:cs="Times New Roman"/>
          <w:sz w:val="24"/>
          <w:szCs w:val="24"/>
          <w:lang w:val="ru-RU"/>
        </w:rPr>
        <w:t>‌‌</w:t>
      </w:r>
      <w:proofErr w:type="gramEnd"/>
    </w:p>
    <w:p w:rsidR="0062612A" w:rsidRPr="00983C5D" w:rsidRDefault="00ED1DD0" w:rsidP="00983C5D">
      <w:pPr>
        <w:spacing w:after="0" w:line="240" w:lineRule="auto"/>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2612A" w:rsidRPr="00983C5D" w:rsidRDefault="0062612A" w:rsidP="00983C5D">
      <w:pPr>
        <w:spacing w:after="0" w:line="240" w:lineRule="auto"/>
        <w:jc w:val="both"/>
        <w:rPr>
          <w:rFonts w:ascii="Times New Roman" w:hAnsi="Times New Roman" w:cs="Times New Roman"/>
          <w:sz w:val="24"/>
          <w:szCs w:val="24"/>
          <w:lang w:val="ru-RU"/>
        </w:rPr>
        <w:sectPr w:rsidR="0062612A" w:rsidRPr="00983C5D" w:rsidSect="00983C5D">
          <w:pgSz w:w="11906" w:h="16383"/>
          <w:pgMar w:top="993" w:right="707" w:bottom="709" w:left="709"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Pr="00983C5D" w:rsidRDefault="00ED1DD0" w:rsidP="00487195">
      <w:pPr>
        <w:spacing w:after="0" w:line="240" w:lineRule="auto"/>
        <w:ind w:left="120"/>
        <w:jc w:val="both"/>
        <w:rPr>
          <w:rFonts w:ascii="Times New Roman" w:hAnsi="Times New Roman" w:cs="Times New Roman"/>
          <w:sz w:val="24"/>
          <w:szCs w:val="24"/>
        </w:rPr>
      </w:pPr>
      <w:bookmarkStart w:id="7" w:name="block-19173664"/>
      <w:bookmarkEnd w:id="5"/>
      <w:r w:rsidRPr="00983C5D">
        <w:rPr>
          <w:rFonts w:ascii="Times New Roman" w:hAnsi="Times New Roman" w:cs="Times New Roman"/>
          <w:b/>
          <w:sz w:val="24"/>
          <w:szCs w:val="24"/>
        </w:rPr>
        <w:lastRenderedPageBreak/>
        <w:t>СОДЕРЖАНИЕ ОБУЧЕНИЯ</w:t>
      </w:r>
    </w:p>
    <w:p w:rsidR="0062612A" w:rsidRPr="00983C5D" w:rsidRDefault="0062612A" w:rsidP="00487195">
      <w:pPr>
        <w:spacing w:after="0" w:line="240" w:lineRule="auto"/>
        <w:ind w:left="120"/>
        <w:jc w:val="both"/>
        <w:rPr>
          <w:rFonts w:ascii="Times New Roman" w:hAnsi="Times New Roman" w:cs="Times New Roman"/>
          <w:sz w:val="24"/>
          <w:szCs w:val="24"/>
        </w:rPr>
      </w:pPr>
    </w:p>
    <w:p w:rsidR="0062612A" w:rsidRPr="00983C5D" w:rsidRDefault="00ED1DD0" w:rsidP="00487195">
      <w:pPr>
        <w:spacing w:after="0" w:line="240" w:lineRule="auto"/>
        <w:ind w:left="120"/>
        <w:jc w:val="both"/>
        <w:rPr>
          <w:rFonts w:ascii="Times New Roman" w:hAnsi="Times New Roman" w:cs="Times New Roman"/>
          <w:sz w:val="24"/>
          <w:szCs w:val="24"/>
        </w:rPr>
      </w:pPr>
      <w:r w:rsidRPr="00983C5D">
        <w:rPr>
          <w:rFonts w:ascii="Times New Roman" w:hAnsi="Times New Roman" w:cs="Times New Roman"/>
          <w:b/>
          <w:sz w:val="24"/>
          <w:szCs w:val="24"/>
        </w:rPr>
        <w:t>5 КЛАСС</w:t>
      </w:r>
    </w:p>
    <w:p w:rsidR="0062612A" w:rsidRPr="00983C5D" w:rsidRDefault="00ED1DD0" w:rsidP="00487195">
      <w:pPr>
        <w:numPr>
          <w:ilvl w:val="0"/>
          <w:numId w:val="1"/>
        </w:numPr>
        <w:tabs>
          <w:tab w:val="left" w:pos="0"/>
        </w:tabs>
        <w:spacing w:after="0" w:line="240" w:lineRule="auto"/>
        <w:ind w:left="142" w:firstLine="207"/>
        <w:jc w:val="both"/>
        <w:rPr>
          <w:rFonts w:ascii="Times New Roman" w:hAnsi="Times New Roman" w:cs="Times New Roman"/>
          <w:sz w:val="24"/>
          <w:szCs w:val="24"/>
        </w:rPr>
      </w:pPr>
      <w:r w:rsidRPr="00983C5D">
        <w:rPr>
          <w:rFonts w:ascii="Times New Roman" w:hAnsi="Times New Roman" w:cs="Times New Roman"/>
          <w:b/>
          <w:sz w:val="24"/>
          <w:szCs w:val="24"/>
        </w:rPr>
        <w:t xml:space="preserve"> Биология – наука о живой природе</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83C5D">
        <w:rPr>
          <w:rFonts w:ascii="Times New Roman" w:hAnsi="Times New Roman" w:cs="Times New Roman"/>
          <w:sz w:val="24"/>
          <w:szCs w:val="24"/>
          <w:lang w:val="ru-RU"/>
        </w:rPr>
        <w:t>Профессии, связанные с биологией: врач, ветеринар, психолог, агроном, животновод и другие (4–5 профессий).</w:t>
      </w:r>
      <w:proofErr w:type="gramEnd"/>
      <w:r w:rsidRPr="00983C5D">
        <w:rPr>
          <w:rFonts w:ascii="Times New Roman" w:hAnsi="Times New Roman" w:cs="Times New Roman"/>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Кабинет биологии. Правила поведения и работы в кабинете с биологическими приборами и инструментами.</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2612A" w:rsidRPr="00983C5D" w:rsidRDefault="00ED1DD0" w:rsidP="00487195">
      <w:pPr>
        <w:numPr>
          <w:ilvl w:val="0"/>
          <w:numId w:val="2"/>
        </w:numPr>
        <w:tabs>
          <w:tab w:val="left" w:pos="0"/>
        </w:tabs>
        <w:spacing w:after="0" w:line="240" w:lineRule="auto"/>
        <w:ind w:left="142" w:firstLine="207"/>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Методы изучения живой природы</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Ознакомление с устройством лупы, светового микроскопа, правила работы с ними.</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Экскурсии или видеоэкскурсии</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Овладение методами изучения живой природы – наблюдением и экспериментом.</w:t>
      </w:r>
    </w:p>
    <w:p w:rsidR="0062612A" w:rsidRPr="00983C5D" w:rsidRDefault="00ED1DD0" w:rsidP="00487195">
      <w:pPr>
        <w:numPr>
          <w:ilvl w:val="0"/>
          <w:numId w:val="3"/>
        </w:numPr>
        <w:tabs>
          <w:tab w:val="left" w:pos="0"/>
        </w:tabs>
        <w:spacing w:after="0" w:line="240" w:lineRule="auto"/>
        <w:ind w:left="142" w:firstLine="207"/>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Организмы – тела живой природы</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Одноклеточные и многоклеточные организмы. Клетки, ткани, органы, системы органов.</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proofErr w:type="gramStart"/>
      <w:r w:rsidRPr="00983C5D">
        <w:rPr>
          <w:rFonts w:ascii="Times New Roman" w:hAnsi="Times New Roman" w:cs="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83C5D">
        <w:rPr>
          <w:rFonts w:ascii="Times New Roman" w:hAnsi="Times New Roman" w:cs="Times New Roman"/>
          <w:sz w:val="24"/>
          <w:szCs w:val="24"/>
          <w:lang w:val="ru-RU"/>
        </w:rPr>
        <w:t xml:space="preserve"> Бактерии и вирусы как формы жизни. Значение бактерий и вирусов в природе и в жизни человека.</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tabs>
          <w:tab w:val="left" w:pos="0"/>
        </w:tabs>
        <w:spacing w:after="0" w:line="240" w:lineRule="auto"/>
        <w:ind w:left="142" w:firstLine="207"/>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Ознакомление с принципами систематики организмов.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Наблюдение за потреблением воды растением.</w:t>
      </w:r>
    </w:p>
    <w:p w:rsidR="0062612A" w:rsidRPr="00983C5D" w:rsidRDefault="00ED1DD0" w:rsidP="00487195">
      <w:pPr>
        <w:numPr>
          <w:ilvl w:val="0"/>
          <w:numId w:val="4"/>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Организмы и среда обитания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lastRenderedPageBreak/>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Выявление приспособлений организмов к среде обитания (на конкретных примерах).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Экскурсии или видеоэкскурсии.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Растительный и животный мир родного края (краеведение).</w:t>
      </w:r>
    </w:p>
    <w:p w:rsidR="0062612A" w:rsidRPr="00983C5D" w:rsidRDefault="00ED1DD0" w:rsidP="00487195">
      <w:pPr>
        <w:numPr>
          <w:ilvl w:val="0"/>
          <w:numId w:val="5"/>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Природные сообщества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83C5D">
        <w:rPr>
          <w:rFonts w:ascii="Times New Roman" w:hAnsi="Times New Roman" w:cs="Times New Roman"/>
          <w:sz w:val="24"/>
          <w:szCs w:val="24"/>
          <w:lang w:val="ru-RU"/>
        </w:rPr>
        <w:t>ств в пр</w:t>
      </w:r>
      <w:proofErr w:type="gramEnd"/>
      <w:r w:rsidRPr="00983C5D">
        <w:rPr>
          <w:rFonts w:ascii="Times New Roman" w:hAnsi="Times New Roman" w:cs="Times New Roman"/>
          <w:sz w:val="24"/>
          <w:szCs w:val="24"/>
          <w:lang w:val="ru-RU"/>
        </w:rPr>
        <w:t>иродных сообществах. Примеры природных сообществ (лес, пруд, озеро и другие природные сообщества).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Природные зоны Земли, их обитатели. Флора и фауна природных зон. Ландшафты: природные и культурные.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искусственных сообществ и их обитателей (на примере аквариума и других искусственных сообществ).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Экскурсии или видеоэкскурсии.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природных сообществ (на примере леса, озера, пруда, луга и других природных сообществ.).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сезонных явлений в жизни природных сообществ.</w:t>
      </w:r>
    </w:p>
    <w:p w:rsidR="0062612A" w:rsidRPr="00983C5D" w:rsidRDefault="00ED1DD0" w:rsidP="00487195">
      <w:pPr>
        <w:numPr>
          <w:ilvl w:val="0"/>
          <w:numId w:val="6"/>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Живая природа и человек</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Проведение акции по уборке мусора в ближайшем лесу, парке, сквере или на пришкольной территории.</w:t>
      </w:r>
    </w:p>
    <w:p w:rsidR="0062612A" w:rsidRPr="00983C5D" w:rsidRDefault="0062612A" w:rsidP="00487195">
      <w:pPr>
        <w:spacing w:after="0" w:line="240" w:lineRule="auto"/>
        <w:ind w:left="120"/>
        <w:jc w:val="both"/>
        <w:rPr>
          <w:rFonts w:ascii="Times New Roman" w:hAnsi="Times New Roman" w:cs="Times New Roman"/>
          <w:sz w:val="24"/>
          <w:szCs w:val="24"/>
          <w:lang w:val="ru-RU"/>
        </w:rPr>
      </w:pPr>
    </w:p>
    <w:p w:rsidR="00487195" w:rsidRDefault="00487195" w:rsidP="00487195">
      <w:pPr>
        <w:spacing w:after="0" w:line="240" w:lineRule="auto"/>
        <w:ind w:left="120"/>
        <w:jc w:val="both"/>
        <w:rPr>
          <w:rFonts w:ascii="Times New Roman" w:hAnsi="Times New Roman" w:cs="Times New Roman"/>
          <w:b/>
          <w:sz w:val="24"/>
          <w:szCs w:val="24"/>
          <w:lang w:val="ru-RU"/>
        </w:rPr>
      </w:pPr>
    </w:p>
    <w:p w:rsidR="00487195" w:rsidRDefault="00487195" w:rsidP="00487195">
      <w:pPr>
        <w:spacing w:after="0" w:line="240" w:lineRule="auto"/>
        <w:ind w:left="120"/>
        <w:jc w:val="both"/>
        <w:rPr>
          <w:rFonts w:ascii="Times New Roman" w:hAnsi="Times New Roman" w:cs="Times New Roman"/>
          <w:b/>
          <w:sz w:val="24"/>
          <w:szCs w:val="24"/>
          <w:lang w:val="ru-RU"/>
        </w:rPr>
      </w:pPr>
    </w:p>
    <w:p w:rsidR="0062612A" w:rsidRPr="00983C5D" w:rsidRDefault="00ED1DD0" w:rsidP="00487195">
      <w:pPr>
        <w:spacing w:after="0" w:line="240" w:lineRule="auto"/>
        <w:ind w:left="120"/>
        <w:jc w:val="both"/>
        <w:rPr>
          <w:rFonts w:ascii="Times New Roman" w:hAnsi="Times New Roman" w:cs="Times New Roman"/>
          <w:sz w:val="24"/>
          <w:szCs w:val="24"/>
        </w:rPr>
      </w:pPr>
      <w:r w:rsidRPr="00983C5D">
        <w:rPr>
          <w:rFonts w:ascii="Times New Roman" w:hAnsi="Times New Roman" w:cs="Times New Roman"/>
          <w:b/>
          <w:sz w:val="24"/>
          <w:szCs w:val="24"/>
        </w:rPr>
        <w:t>6 КЛАСС</w:t>
      </w:r>
    </w:p>
    <w:p w:rsidR="0062612A" w:rsidRPr="00983C5D" w:rsidRDefault="00ED1DD0" w:rsidP="00487195">
      <w:pPr>
        <w:numPr>
          <w:ilvl w:val="0"/>
          <w:numId w:val="7"/>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rPr>
        <w:t xml:space="preserve"> Растительный организм</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Органы и системы органов растений. Строение органов растительного организма, их роль и связь между собой.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микроскопического строения листа водного растения элодеи.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растительных тканей (использование микропрепаратов).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Обнаружение неорганических и органических веществ в растении.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Экскурсии или видеоэкскурсии.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Ознакомление в природе с цветковыми растениями.</w:t>
      </w:r>
    </w:p>
    <w:p w:rsidR="0062612A" w:rsidRPr="00983C5D" w:rsidRDefault="00ED1DD0" w:rsidP="00487195">
      <w:pPr>
        <w:numPr>
          <w:ilvl w:val="0"/>
          <w:numId w:val="8"/>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Строение и многообразие покрытосеменных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lastRenderedPageBreak/>
        <w:t xml:space="preserve">Строение семян. Состав и строение семян.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Строение и разнообразие цветков. Соцветия. Плоды. Типы плодов. Распространение плодов и семян в природе.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микропрепарата клеток корня.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Ознакомление с внешним строением листьев и листорасположением (на комнатных растениях).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вегетативных и генеративных почек (на примере сирени, тополя и других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микроскопического строения листа (на готовых микропрепаратах).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Рассматривание микроскопического строения ветки дерева (на готовом микропрепарате).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Исследование строения корневища, клубня, луковицы.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цветков.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Ознакомление с различными типами соцветий.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семян двудольных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семян однодольных растений.</w:t>
      </w:r>
    </w:p>
    <w:p w:rsidR="0062612A" w:rsidRPr="00983C5D" w:rsidRDefault="00ED1DD0" w:rsidP="00487195">
      <w:pPr>
        <w:numPr>
          <w:ilvl w:val="0"/>
          <w:numId w:val="9"/>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Жизнедеятельность растительного организма</w:t>
      </w:r>
    </w:p>
    <w:p w:rsidR="0062612A" w:rsidRPr="00983C5D" w:rsidRDefault="00ED1DD0" w:rsidP="00487195">
      <w:pPr>
        <w:spacing w:after="0" w:line="240" w:lineRule="auto"/>
        <w:ind w:firstLine="600"/>
        <w:jc w:val="both"/>
        <w:rPr>
          <w:rFonts w:ascii="Times New Roman" w:hAnsi="Times New Roman" w:cs="Times New Roman"/>
          <w:sz w:val="24"/>
          <w:szCs w:val="24"/>
        </w:rPr>
      </w:pPr>
      <w:r w:rsidRPr="00983C5D">
        <w:rPr>
          <w:rFonts w:ascii="Times New Roman" w:hAnsi="Times New Roman" w:cs="Times New Roman"/>
          <w:b/>
          <w:sz w:val="24"/>
          <w:szCs w:val="24"/>
        </w:rPr>
        <w:t>Обмен веществ у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proofErr w:type="gramStart"/>
      <w:r w:rsidRPr="00983C5D">
        <w:rPr>
          <w:rFonts w:ascii="Times New Roman" w:hAnsi="Times New Roman" w:cs="Times New Roman"/>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83C5D">
        <w:rPr>
          <w:rFonts w:ascii="Times New Roman" w:hAnsi="Times New Roman" w:cs="Times New Roman"/>
          <w:sz w:val="24"/>
          <w:szCs w:val="24"/>
          <w:lang w:val="ru-RU"/>
        </w:rPr>
        <w:t xml:space="preserve"> Минеральное питание растений. Удобрения.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sz w:val="24"/>
          <w:szCs w:val="24"/>
          <w:lang w:val="ru-RU"/>
        </w:rPr>
        <w:t xml:space="preserve">Питание растения.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Фотосинтез. Лист – орган воздушного питания. Значение фотосинтеза в природе и в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sz w:val="24"/>
          <w:szCs w:val="24"/>
          <w:lang w:val="ru-RU"/>
        </w:rPr>
        <w:t>Дыхание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sz w:val="24"/>
          <w:szCs w:val="24"/>
          <w:lang w:val="ru-RU"/>
        </w:rPr>
        <w:t>Транспорт веществ в растении.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w:t>
      </w:r>
      <w:r w:rsidRPr="00983C5D">
        <w:rPr>
          <w:rFonts w:ascii="Times New Roman" w:hAnsi="Times New Roman" w:cs="Times New Roman"/>
          <w:sz w:val="24"/>
          <w:szCs w:val="24"/>
          <w:lang w:val="ru-RU"/>
        </w:rPr>
        <w:lastRenderedPageBreak/>
        <w:t>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sz w:val="24"/>
          <w:szCs w:val="24"/>
          <w:lang w:val="ru-RU"/>
        </w:rPr>
        <w:t>Рост и развитие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Прорастание семян. Условия прорастания семян. Подготовка семян к посеву. Развитие проростков.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Наблюдение за ростом корня.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Наблюдение за ростом побега.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Определение возраста дерева по спилу.</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Выявление передвижения воды и минеральных веществ по древесине.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Наблюдение процесса выделения кислорода на свету аквариумными растениями.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роли рыхления для дыхания корней.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Определение всхожести семян культурных растений и посев их в грунт.</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Наблюдение за ростом и развитием цветкового растения в комнатных условиях (на примере фасоли или посевного гороха).</w:t>
      </w:r>
    </w:p>
    <w:p w:rsidR="0062612A" w:rsidRPr="00983C5D" w:rsidRDefault="00ED1DD0" w:rsidP="00487195">
      <w:pPr>
        <w:spacing w:after="0" w:line="240" w:lineRule="auto"/>
        <w:ind w:firstLine="600"/>
        <w:jc w:val="both"/>
        <w:rPr>
          <w:rFonts w:ascii="Times New Roman" w:hAnsi="Times New Roman" w:cs="Times New Roman"/>
          <w:sz w:val="24"/>
          <w:szCs w:val="24"/>
        </w:rPr>
      </w:pPr>
      <w:proofErr w:type="gramStart"/>
      <w:r w:rsidRPr="00983C5D">
        <w:rPr>
          <w:rFonts w:ascii="Times New Roman" w:hAnsi="Times New Roman" w:cs="Times New Roman"/>
          <w:sz w:val="24"/>
          <w:szCs w:val="24"/>
        </w:rPr>
        <w:t>Определение условий прорастания семян.</w:t>
      </w:r>
      <w:proofErr w:type="gramEnd"/>
    </w:p>
    <w:p w:rsidR="0062612A" w:rsidRPr="00983C5D" w:rsidRDefault="0062612A" w:rsidP="00487195">
      <w:pPr>
        <w:spacing w:after="0" w:line="240" w:lineRule="auto"/>
        <w:ind w:left="120"/>
        <w:jc w:val="both"/>
        <w:rPr>
          <w:rFonts w:ascii="Times New Roman" w:hAnsi="Times New Roman" w:cs="Times New Roman"/>
          <w:sz w:val="24"/>
          <w:szCs w:val="24"/>
        </w:rPr>
      </w:pPr>
    </w:p>
    <w:p w:rsidR="00487195" w:rsidRDefault="00487195" w:rsidP="00487195">
      <w:pPr>
        <w:spacing w:after="0" w:line="240" w:lineRule="auto"/>
        <w:ind w:left="120"/>
        <w:jc w:val="both"/>
        <w:rPr>
          <w:rFonts w:ascii="Times New Roman" w:hAnsi="Times New Roman" w:cs="Times New Roman"/>
          <w:b/>
          <w:sz w:val="24"/>
          <w:szCs w:val="24"/>
          <w:lang w:val="ru-RU"/>
        </w:rPr>
      </w:pPr>
    </w:p>
    <w:p w:rsidR="00487195" w:rsidRDefault="00487195" w:rsidP="00487195">
      <w:pPr>
        <w:spacing w:after="0" w:line="240" w:lineRule="auto"/>
        <w:ind w:left="120"/>
        <w:jc w:val="both"/>
        <w:rPr>
          <w:rFonts w:ascii="Times New Roman" w:hAnsi="Times New Roman" w:cs="Times New Roman"/>
          <w:b/>
          <w:sz w:val="24"/>
          <w:szCs w:val="24"/>
          <w:lang w:val="ru-RU"/>
        </w:rPr>
      </w:pPr>
    </w:p>
    <w:p w:rsidR="0062612A" w:rsidRPr="00983C5D" w:rsidRDefault="00ED1DD0" w:rsidP="00487195">
      <w:pPr>
        <w:spacing w:after="0" w:line="240" w:lineRule="auto"/>
        <w:ind w:left="120"/>
        <w:jc w:val="both"/>
        <w:rPr>
          <w:rFonts w:ascii="Times New Roman" w:hAnsi="Times New Roman" w:cs="Times New Roman"/>
          <w:sz w:val="24"/>
          <w:szCs w:val="24"/>
        </w:rPr>
      </w:pPr>
      <w:r w:rsidRPr="00983C5D">
        <w:rPr>
          <w:rFonts w:ascii="Times New Roman" w:hAnsi="Times New Roman" w:cs="Times New Roman"/>
          <w:b/>
          <w:sz w:val="24"/>
          <w:szCs w:val="24"/>
        </w:rPr>
        <w:t>7 КЛАСС</w:t>
      </w:r>
    </w:p>
    <w:p w:rsidR="0062612A" w:rsidRPr="00983C5D" w:rsidRDefault="00ED1DD0" w:rsidP="00487195">
      <w:pPr>
        <w:numPr>
          <w:ilvl w:val="0"/>
          <w:numId w:val="10"/>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rPr>
        <w:t xml:space="preserve"> Систематические группы растений</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83C5D">
        <w:rPr>
          <w:rFonts w:ascii="Times New Roman" w:hAnsi="Times New Roman" w:cs="Times New Roman"/>
          <w:sz w:val="24"/>
          <w:szCs w:val="24"/>
          <w:lang w:val="ru-RU"/>
        </w:rPr>
        <w:t>Основные таксоны (категории) систематики растений (царство, отдел, класс, порядок, семейство, род, вид).</w:t>
      </w:r>
      <w:proofErr w:type="gramEnd"/>
      <w:r w:rsidRPr="00983C5D">
        <w:rPr>
          <w:rFonts w:ascii="Times New Roman" w:hAnsi="Times New Roman" w:cs="Times New Roman"/>
          <w:sz w:val="24"/>
          <w:szCs w:val="24"/>
          <w:lang w:val="ru-RU"/>
        </w:rPr>
        <w:t xml:space="preserve"> История развития систематики, описание видов, открытие новых видов. Роль систематики в биологии.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83C5D">
        <w:rPr>
          <w:rFonts w:ascii="Times New Roman" w:hAnsi="Times New Roman" w:cs="Times New Roman"/>
          <w:sz w:val="24"/>
          <w:szCs w:val="24"/>
          <w:lang w:val="ru-RU"/>
        </w:rPr>
        <w:t>с</w:t>
      </w:r>
      <w:proofErr w:type="gramEnd"/>
      <w:r w:rsidRPr="00983C5D">
        <w:rPr>
          <w:rFonts w:ascii="Times New Roman" w:hAnsi="Times New Roman" w:cs="Times New Roman"/>
          <w:sz w:val="24"/>
          <w:szCs w:val="24"/>
          <w:lang w:val="ru-RU"/>
        </w:rPr>
        <w:t xml:space="preserve"> мхами. Особенности строения и жизнедеятельности плаунов, хвощей и папоротников. Размножение </w:t>
      </w:r>
      <w:proofErr w:type="gramStart"/>
      <w:r w:rsidRPr="00983C5D">
        <w:rPr>
          <w:rFonts w:ascii="Times New Roman" w:hAnsi="Times New Roman" w:cs="Times New Roman"/>
          <w:sz w:val="24"/>
          <w:szCs w:val="24"/>
          <w:lang w:val="ru-RU"/>
        </w:rPr>
        <w:t>папоротникообразных</w:t>
      </w:r>
      <w:proofErr w:type="gramEnd"/>
      <w:r w:rsidRPr="00983C5D">
        <w:rPr>
          <w:rFonts w:ascii="Times New Roman" w:hAnsi="Times New Roman" w:cs="Times New Roman"/>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983C5D">
        <w:rPr>
          <w:rFonts w:ascii="Times New Roman" w:hAnsi="Times New Roman" w:cs="Times New Roman"/>
          <w:sz w:val="24"/>
          <w:szCs w:val="24"/>
          <w:lang w:val="ru-RU"/>
        </w:rPr>
        <w:t>папоротникообразных</w:t>
      </w:r>
      <w:proofErr w:type="gramEnd"/>
      <w:r w:rsidRPr="00983C5D">
        <w:rPr>
          <w:rFonts w:ascii="Times New Roman" w:hAnsi="Times New Roman" w:cs="Times New Roman"/>
          <w:sz w:val="24"/>
          <w:szCs w:val="24"/>
          <w:lang w:val="ru-RU"/>
        </w:rPr>
        <w:t xml:space="preserve"> в природе и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lastRenderedPageBreak/>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83C5D">
        <w:rPr>
          <w:rFonts w:ascii="Times New Roman" w:hAnsi="Times New Roman" w:cs="Times New Roman"/>
          <w:sz w:val="24"/>
          <w:szCs w:val="24"/>
          <w:lang w:val="ru-RU"/>
        </w:rPr>
        <w:t>хвойных</w:t>
      </w:r>
      <w:proofErr w:type="gramEnd"/>
      <w:r w:rsidRPr="00983C5D">
        <w:rPr>
          <w:rFonts w:ascii="Times New Roman" w:hAnsi="Times New Roman" w:cs="Times New Roman"/>
          <w:sz w:val="24"/>
          <w:szCs w:val="24"/>
          <w:lang w:val="ru-RU"/>
        </w:rPr>
        <w:t xml:space="preserve">. Размножение </w:t>
      </w:r>
      <w:proofErr w:type="gramStart"/>
      <w:r w:rsidRPr="00983C5D">
        <w:rPr>
          <w:rFonts w:ascii="Times New Roman" w:hAnsi="Times New Roman" w:cs="Times New Roman"/>
          <w:sz w:val="24"/>
          <w:szCs w:val="24"/>
          <w:lang w:val="ru-RU"/>
        </w:rPr>
        <w:t>хвойных</w:t>
      </w:r>
      <w:proofErr w:type="gramEnd"/>
      <w:r w:rsidRPr="00983C5D">
        <w:rPr>
          <w:rFonts w:ascii="Times New Roman" w:hAnsi="Times New Roman" w:cs="Times New Roman"/>
          <w:sz w:val="24"/>
          <w:szCs w:val="24"/>
          <w:lang w:val="ru-RU"/>
        </w:rPr>
        <w:t>, цикл развития на примере сосны. Значение хвойных растений в природе и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Покрытосеменные (цветковые) растения. Общая характеристика. Особенности строения и </w:t>
      </w:r>
      <w:proofErr w:type="gramStart"/>
      <w:r w:rsidRPr="00983C5D">
        <w:rPr>
          <w:rFonts w:ascii="Times New Roman" w:hAnsi="Times New Roman" w:cs="Times New Roman"/>
          <w:sz w:val="24"/>
          <w:szCs w:val="24"/>
          <w:lang w:val="ru-RU"/>
        </w:rPr>
        <w:t>жизнедеятельности</w:t>
      </w:r>
      <w:proofErr w:type="gramEnd"/>
      <w:r w:rsidRPr="00983C5D">
        <w:rPr>
          <w:rFonts w:ascii="Times New Roman" w:hAnsi="Times New Roman" w:cs="Times New Roman"/>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83C5D">
        <w:rPr>
          <w:rFonts w:ascii="Times New Roman" w:hAnsi="Times New Roman" w:cs="Times New Roman"/>
          <w:sz w:val="24"/>
          <w:szCs w:val="24"/>
          <w:lang w:val="ru-RU"/>
        </w:rPr>
        <w:t>Двудольные</w:t>
      </w:r>
      <w:proofErr w:type="gramEnd"/>
      <w:r w:rsidRPr="00983C5D">
        <w:rPr>
          <w:rFonts w:ascii="Times New Roman" w:hAnsi="Times New Roman" w:cs="Times New Roman"/>
          <w:sz w:val="24"/>
          <w:szCs w:val="24"/>
          <w:lang w:val="ru-RU"/>
        </w:rPr>
        <w:t xml:space="preserve"> и класс Однодольные. Признаки классов. Цикл развития покрытосеменного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83C5D">
        <w:rPr>
          <w:rFonts w:ascii="Times New Roman" w:hAnsi="Times New Roman" w:cs="Times New Roman"/>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83C5D">
        <w:rPr>
          <w:rFonts w:ascii="Times New Roman" w:hAnsi="Times New Roman" w:cs="Times New Roman"/>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одноклеточных водорослей (на примере хламидомонады и хлореллы).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многоклеточных нитчатых водорослей (на примере спирогиры и улотрикса).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внешнего строения мхов (на местных видах).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внешнего строения папоротника или хвоща.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Изучение внешнего строения покрытосеменных растений.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Изучение признаков представителей семейств: </w:t>
      </w:r>
      <w:proofErr w:type="gramStart"/>
      <w:r w:rsidRPr="00983C5D">
        <w:rPr>
          <w:rFonts w:ascii="Times New Roman" w:hAnsi="Times New Roman" w:cs="Times New Roman"/>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62612A" w:rsidRPr="00983C5D" w:rsidRDefault="00ED1DD0" w:rsidP="00487195">
      <w:pPr>
        <w:numPr>
          <w:ilvl w:val="0"/>
          <w:numId w:val="11"/>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Развитие растительного мира на Земле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Экскурсии или видеоэкскурсии.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p w:rsidR="0062612A" w:rsidRPr="00983C5D" w:rsidRDefault="00ED1DD0" w:rsidP="00487195">
      <w:pPr>
        <w:numPr>
          <w:ilvl w:val="0"/>
          <w:numId w:val="12"/>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lang w:val="ru-RU"/>
        </w:rPr>
        <w:t xml:space="preserve"> </w:t>
      </w:r>
      <w:r w:rsidRPr="00983C5D">
        <w:rPr>
          <w:rFonts w:ascii="Times New Roman" w:hAnsi="Times New Roman" w:cs="Times New Roman"/>
          <w:b/>
          <w:sz w:val="24"/>
          <w:szCs w:val="24"/>
        </w:rPr>
        <w:t>Растения в природных сообществах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2612A" w:rsidRPr="00983C5D" w:rsidRDefault="00ED1DD0" w:rsidP="00487195">
      <w:pPr>
        <w:numPr>
          <w:ilvl w:val="0"/>
          <w:numId w:val="13"/>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rPr>
        <w:t>Растения и человек</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lastRenderedPageBreak/>
        <w:t>Экскурсии или видеоэкскурсии.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 xml:space="preserve">Изучение сельскохозяйственных растений региона. </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сорных растений региона.</w:t>
      </w:r>
    </w:p>
    <w:p w:rsidR="0062612A" w:rsidRPr="00983C5D" w:rsidRDefault="00ED1DD0" w:rsidP="00487195">
      <w:pPr>
        <w:numPr>
          <w:ilvl w:val="0"/>
          <w:numId w:val="14"/>
        </w:numPr>
        <w:spacing w:after="0" w:line="240" w:lineRule="auto"/>
        <w:jc w:val="both"/>
        <w:rPr>
          <w:rFonts w:ascii="Times New Roman" w:hAnsi="Times New Roman" w:cs="Times New Roman"/>
          <w:sz w:val="24"/>
          <w:szCs w:val="24"/>
        </w:rPr>
      </w:pPr>
      <w:r w:rsidRPr="00983C5D">
        <w:rPr>
          <w:rFonts w:ascii="Times New Roman" w:hAnsi="Times New Roman" w:cs="Times New Roman"/>
          <w:b/>
          <w:sz w:val="24"/>
          <w:szCs w:val="24"/>
        </w:rPr>
        <w:t>Грибы. Лишайники. Бактерии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b/>
          <w:i/>
          <w:sz w:val="24"/>
          <w:szCs w:val="24"/>
          <w:lang w:val="ru-RU"/>
        </w:rPr>
        <w:t>Лабораторные и практические работы.</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одноклеточных (мукор) и многоклеточных (пеницилл) плесневых грибов.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плодовых тел шляпочных грибов (или изучение шляпочных грибов на муляжах).</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лишайников.</w:t>
      </w:r>
    </w:p>
    <w:p w:rsidR="0062612A" w:rsidRPr="00983C5D" w:rsidRDefault="00ED1DD0" w:rsidP="00487195">
      <w:pPr>
        <w:spacing w:after="0" w:line="240" w:lineRule="auto"/>
        <w:ind w:firstLine="600"/>
        <w:jc w:val="both"/>
        <w:rPr>
          <w:rFonts w:ascii="Times New Roman" w:hAnsi="Times New Roman" w:cs="Times New Roman"/>
          <w:sz w:val="24"/>
          <w:szCs w:val="24"/>
          <w:lang w:val="ru-RU"/>
        </w:rPr>
      </w:pPr>
      <w:r w:rsidRPr="00983C5D">
        <w:rPr>
          <w:rFonts w:ascii="Times New Roman" w:hAnsi="Times New Roman" w:cs="Times New Roman"/>
          <w:sz w:val="24"/>
          <w:szCs w:val="24"/>
          <w:lang w:val="ru-RU"/>
        </w:rPr>
        <w:t>Изучение строения бактерий (на готовых микропрепаратах).</w:t>
      </w:r>
      <w:bookmarkStart w:id="8" w:name="_TOC_250010"/>
      <w:bookmarkEnd w:id="8"/>
    </w:p>
    <w:p w:rsidR="0062612A" w:rsidRPr="00983C5D" w:rsidRDefault="0062612A" w:rsidP="001E56F3">
      <w:pPr>
        <w:spacing w:after="0" w:line="240" w:lineRule="auto"/>
        <w:ind w:left="120"/>
        <w:jc w:val="both"/>
        <w:rPr>
          <w:rFonts w:ascii="Times New Roman" w:hAnsi="Times New Roman" w:cs="Times New Roman"/>
          <w:sz w:val="24"/>
          <w:szCs w:val="24"/>
          <w:lang w:val="ru-RU"/>
        </w:rPr>
      </w:pPr>
    </w:p>
    <w:p w:rsidR="00983C5D" w:rsidRP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Default="00983C5D" w:rsidP="001E56F3">
      <w:pPr>
        <w:spacing w:after="0" w:line="240" w:lineRule="auto"/>
        <w:ind w:left="120"/>
        <w:jc w:val="both"/>
        <w:rPr>
          <w:rFonts w:ascii="Times New Roman" w:hAnsi="Times New Roman" w:cs="Times New Roman"/>
          <w:sz w:val="24"/>
          <w:szCs w:val="24"/>
          <w:lang w:val="ru-RU"/>
        </w:rPr>
      </w:pPr>
    </w:p>
    <w:p w:rsidR="00983C5D" w:rsidRPr="001E56F3" w:rsidRDefault="00983C5D"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rPr>
      </w:pPr>
      <w:r w:rsidRPr="001E56F3">
        <w:rPr>
          <w:rFonts w:ascii="Times New Roman" w:hAnsi="Times New Roman" w:cs="Times New Roman"/>
          <w:b/>
          <w:sz w:val="24"/>
          <w:szCs w:val="24"/>
        </w:rPr>
        <w:t>8 КЛАСС</w:t>
      </w:r>
    </w:p>
    <w:p w:rsidR="0062612A" w:rsidRPr="001E56F3" w:rsidRDefault="00ED1DD0" w:rsidP="001E56F3">
      <w:pPr>
        <w:numPr>
          <w:ilvl w:val="0"/>
          <w:numId w:val="15"/>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Животный организм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Зоология – наука о животных. Разделы зоологии. Связь зоологии с другими науками и техникой.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E56F3">
        <w:rPr>
          <w:rFonts w:ascii="Times New Roman" w:hAnsi="Times New Roman" w:cs="Times New Roman"/>
          <w:sz w:val="24"/>
          <w:szCs w:val="24"/>
          <w:lang w:val="ru-RU"/>
        </w:rPr>
        <w:t>другое</w:t>
      </w:r>
      <w:proofErr w:type="gramEnd"/>
      <w:r w:rsidRPr="001E56F3">
        <w:rPr>
          <w:rFonts w:ascii="Times New Roman" w:hAnsi="Times New Roman" w:cs="Times New Roman"/>
          <w:sz w:val="24"/>
          <w:szCs w:val="24"/>
          <w:lang w:val="ru-RU"/>
        </w:rPr>
        <w:t>.</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Животная клетка. Открытие животной клетки (А. Левенгук). </w:t>
      </w:r>
      <w:proofErr w:type="gramStart"/>
      <w:r w:rsidRPr="001E56F3">
        <w:rPr>
          <w:rFonts w:ascii="Times New Roman" w:hAnsi="Times New Roman" w:cs="Times New Roman"/>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E56F3">
        <w:rPr>
          <w:rFonts w:ascii="Times New Roman" w:hAnsi="Times New Roman" w:cs="Times New Roman"/>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под микроскопом готовых микропрепаратов клеток и тканей животных.</w:t>
      </w:r>
    </w:p>
    <w:p w:rsidR="0062612A" w:rsidRPr="001E56F3" w:rsidRDefault="00ED1DD0" w:rsidP="001E56F3">
      <w:pPr>
        <w:numPr>
          <w:ilvl w:val="0"/>
          <w:numId w:val="16"/>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Строение и жизнедеятельность организма животного</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E56F3">
        <w:rPr>
          <w:rFonts w:ascii="Times New Roman" w:hAnsi="Times New Roman" w:cs="Times New Roman"/>
          <w:sz w:val="24"/>
          <w:szCs w:val="24"/>
          <w:lang w:val="ru-RU"/>
        </w:rPr>
        <w:t>одноклеточных</w:t>
      </w:r>
      <w:proofErr w:type="gramEnd"/>
      <w:r w:rsidRPr="001E56F3">
        <w:rPr>
          <w:rFonts w:ascii="Times New Roman" w:hAnsi="Times New Roman" w:cs="Times New Roman"/>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Ознакомление с органами опоры и движения у животных.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способов поглощения пищи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способов дыхания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Ознакомление с системами органов транспорта веществ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покровов тела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органов чувств у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Формирование условных рефлексов у аквариумных рыб.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Строение яйца и развитие зародыша птицы (курицы).</w:t>
      </w:r>
    </w:p>
    <w:p w:rsidR="0062612A" w:rsidRPr="001E56F3" w:rsidRDefault="00ED1DD0" w:rsidP="001E56F3">
      <w:pPr>
        <w:numPr>
          <w:ilvl w:val="0"/>
          <w:numId w:val="17"/>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Систематические группы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E56F3">
        <w:rPr>
          <w:rFonts w:ascii="Times New Roman" w:hAnsi="Times New Roman" w:cs="Times New Roman"/>
          <w:sz w:val="24"/>
          <w:szCs w:val="24"/>
          <w:lang w:val="ru-RU"/>
        </w:rPr>
        <w:t>Систематические категории животных (царство, тип, класс, отряд, семейство, род, вид), их соподчинение.</w:t>
      </w:r>
      <w:proofErr w:type="gramEnd"/>
      <w:r w:rsidRPr="001E56F3">
        <w:rPr>
          <w:rFonts w:ascii="Times New Roman" w:hAnsi="Times New Roman" w:cs="Times New Roman"/>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строения инфузории-туфельки и наблюдение за её передвижением. Изучение хемотаксиса.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Многообразие простейших (на готовых препаратах).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Изготовление модели клетки простейшего (амёбы, инфузории-туфельки и другое.).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Многоклеточные животные. Кишечнополостные</w:t>
      </w:r>
      <w:r w:rsidRPr="001E56F3">
        <w:rPr>
          <w:rFonts w:ascii="Times New Roman" w:hAnsi="Times New Roman" w:cs="Times New Roman"/>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E56F3">
        <w:rPr>
          <w:rFonts w:ascii="Times New Roman" w:hAnsi="Times New Roman" w:cs="Times New Roman"/>
          <w:sz w:val="24"/>
          <w:szCs w:val="24"/>
          <w:lang w:val="ru-RU"/>
        </w:rPr>
        <w:t>кишечнополостных</w:t>
      </w:r>
      <w:proofErr w:type="gramEnd"/>
      <w:r w:rsidRPr="001E56F3">
        <w:rPr>
          <w:rFonts w:ascii="Times New Roman" w:hAnsi="Times New Roman" w:cs="Times New Roman"/>
          <w:sz w:val="24"/>
          <w:szCs w:val="24"/>
          <w:lang w:val="ru-RU"/>
        </w:rPr>
        <w:t xml:space="preserve">. Значение </w:t>
      </w:r>
      <w:proofErr w:type="gramStart"/>
      <w:r w:rsidRPr="001E56F3">
        <w:rPr>
          <w:rFonts w:ascii="Times New Roman" w:hAnsi="Times New Roman" w:cs="Times New Roman"/>
          <w:sz w:val="24"/>
          <w:szCs w:val="24"/>
          <w:lang w:val="ru-RU"/>
        </w:rPr>
        <w:t>кишечнополостных</w:t>
      </w:r>
      <w:proofErr w:type="gramEnd"/>
      <w:r w:rsidRPr="001E56F3">
        <w:rPr>
          <w:rFonts w:ascii="Times New Roman" w:hAnsi="Times New Roman" w:cs="Times New Roman"/>
          <w:sz w:val="24"/>
          <w:szCs w:val="24"/>
          <w:lang w:val="ru-RU"/>
        </w:rPr>
        <w:t xml:space="preserve"> в природе и жизни человека. Коралловые полипы и их роль в рифообразовании.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строения пресноводной гидры и её передвижения (школьный аквариум).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питания гидры дафниями и циклопами (школьный аквариум).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Изготовление модели пресноводной гидры.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Плоские, круглые, кольчатые черви.</w:t>
      </w:r>
      <w:r w:rsidRPr="001E56F3">
        <w:rPr>
          <w:rFonts w:ascii="Times New Roman" w:hAnsi="Times New Roman" w:cs="Times New Roman"/>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внутреннего строения дождевого червя (на готовом влажном препарате и микропрепарате).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Изучение приспособлений паразитических червей к паразитизму (на готовых влажных и микропрепаратах).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Членистоногие.</w:t>
      </w:r>
      <w:r w:rsidRPr="001E56F3">
        <w:rPr>
          <w:rFonts w:ascii="Times New Roman" w:hAnsi="Times New Roman" w:cs="Times New Roman"/>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Ракообразные. Особенности строения и жизнедеятельности.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Значение </w:t>
      </w:r>
      <w:proofErr w:type="gramStart"/>
      <w:r w:rsidRPr="001E56F3">
        <w:rPr>
          <w:rFonts w:ascii="Times New Roman" w:hAnsi="Times New Roman" w:cs="Times New Roman"/>
          <w:sz w:val="24"/>
          <w:szCs w:val="24"/>
          <w:lang w:val="ru-RU"/>
        </w:rPr>
        <w:t>ракообразных</w:t>
      </w:r>
      <w:proofErr w:type="gramEnd"/>
      <w:r w:rsidRPr="001E56F3">
        <w:rPr>
          <w:rFonts w:ascii="Times New Roman" w:hAnsi="Times New Roman" w:cs="Times New Roman"/>
          <w:sz w:val="24"/>
          <w:szCs w:val="24"/>
          <w:lang w:val="ru-RU"/>
        </w:rPr>
        <w:t xml:space="preserve">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Ознакомление с различными типами развития насекомых (на примере коллекций).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Моллюски</w:t>
      </w:r>
      <w:r w:rsidRPr="001E56F3">
        <w:rPr>
          <w:rFonts w:ascii="Times New Roman" w:hAnsi="Times New Roman" w:cs="Times New Roman"/>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Хордовые.</w:t>
      </w:r>
      <w:r w:rsidRPr="001E56F3">
        <w:rPr>
          <w:rFonts w:ascii="Times New Roman" w:hAnsi="Times New Roman" w:cs="Times New Roman"/>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1E56F3">
        <w:rPr>
          <w:rFonts w:ascii="Times New Roman" w:hAnsi="Times New Roman" w:cs="Times New Roman"/>
          <w:sz w:val="24"/>
          <w:szCs w:val="24"/>
          <w:lang w:val="ru-RU"/>
        </w:rPr>
        <w:t>Бесчерепные</w:t>
      </w:r>
      <w:proofErr w:type="gramEnd"/>
      <w:r w:rsidRPr="001E56F3">
        <w:rPr>
          <w:rFonts w:ascii="Times New Roman" w:hAnsi="Times New Roman" w:cs="Times New Roman"/>
          <w:sz w:val="24"/>
          <w:szCs w:val="24"/>
          <w:lang w:val="ru-RU"/>
        </w:rPr>
        <w:t xml:space="preserve"> (ланцетник). Подтип Черепные, или Позвоночные.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Рыбы</w:t>
      </w:r>
      <w:r w:rsidRPr="001E56F3">
        <w:rPr>
          <w:rFonts w:ascii="Times New Roman" w:hAnsi="Times New Roman" w:cs="Times New Roman"/>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внешнего строения и особенностей передвижения рыбы (на примере живой рыбы в банке с водой).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внутреннего строения рыбы (на примере готового влажного препарата).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Земноводные</w:t>
      </w:r>
      <w:r w:rsidRPr="001E56F3">
        <w:rPr>
          <w:rFonts w:ascii="Times New Roman" w:hAnsi="Times New Roman" w:cs="Times New Roman"/>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Пресмыкающиеся</w:t>
      </w:r>
      <w:r w:rsidRPr="001E56F3">
        <w:rPr>
          <w:rFonts w:ascii="Times New Roman" w:hAnsi="Times New Roman" w:cs="Times New Roman"/>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Птицы</w:t>
      </w:r>
      <w:r w:rsidRPr="001E56F3">
        <w:rPr>
          <w:rFonts w:ascii="Times New Roman" w:hAnsi="Times New Roman" w:cs="Times New Roman"/>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w:t>
      </w:r>
      <w:r w:rsidRPr="001E56F3">
        <w:rPr>
          <w:rFonts w:ascii="Times New Roman" w:hAnsi="Times New Roman" w:cs="Times New Roman"/>
          <w:sz w:val="24"/>
          <w:szCs w:val="24"/>
          <w:lang w:val="ru-RU"/>
        </w:rPr>
        <w:lastRenderedPageBreak/>
        <w:t>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особенностей скелета птицы.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Млекопитающие.</w:t>
      </w:r>
      <w:r w:rsidRPr="001E56F3">
        <w:rPr>
          <w:rFonts w:ascii="Times New Roman" w:hAnsi="Times New Roman" w:cs="Times New Roman"/>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особенностей скелета млекопитающих.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особенностей зубной системы млекопитающих.</w:t>
      </w:r>
    </w:p>
    <w:p w:rsidR="0062612A" w:rsidRPr="001E56F3" w:rsidRDefault="00ED1DD0" w:rsidP="001E56F3">
      <w:pPr>
        <w:numPr>
          <w:ilvl w:val="0"/>
          <w:numId w:val="18"/>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Развитие животного мира на Земле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E56F3">
        <w:rPr>
          <w:rFonts w:ascii="Times New Roman" w:hAnsi="Times New Roman" w:cs="Times New Roman"/>
          <w:sz w:val="24"/>
          <w:szCs w:val="24"/>
          <w:lang w:val="ru-RU"/>
        </w:rPr>
        <w:t>остатки животных</w:t>
      </w:r>
      <w:proofErr w:type="gramEnd"/>
      <w:r w:rsidRPr="001E56F3">
        <w:rPr>
          <w:rFonts w:ascii="Times New Roman" w:hAnsi="Times New Roman" w:cs="Times New Roman"/>
          <w:sz w:val="24"/>
          <w:szCs w:val="24"/>
          <w:lang w:val="ru-RU"/>
        </w:rPr>
        <w:t>, их изучение. Методы изучения ископаемых остатков. Реставрация древних животных. «Живые ископаемые» животного мира.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Исследование ископаемых </w:t>
      </w:r>
      <w:proofErr w:type="gramStart"/>
      <w:r w:rsidRPr="001E56F3">
        <w:rPr>
          <w:rFonts w:ascii="Times New Roman" w:hAnsi="Times New Roman" w:cs="Times New Roman"/>
          <w:sz w:val="24"/>
          <w:szCs w:val="24"/>
          <w:lang w:val="ru-RU"/>
        </w:rPr>
        <w:t>остатков</w:t>
      </w:r>
      <w:proofErr w:type="gramEnd"/>
      <w:r w:rsidRPr="001E56F3">
        <w:rPr>
          <w:rFonts w:ascii="Times New Roman" w:hAnsi="Times New Roman" w:cs="Times New Roman"/>
          <w:sz w:val="24"/>
          <w:szCs w:val="24"/>
          <w:lang w:val="ru-RU"/>
        </w:rPr>
        <w:t xml:space="preserve"> вымерших животных.</w:t>
      </w:r>
    </w:p>
    <w:p w:rsidR="0062612A" w:rsidRPr="001E56F3" w:rsidRDefault="00ED1DD0" w:rsidP="001E56F3">
      <w:pPr>
        <w:numPr>
          <w:ilvl w:val="0"/>
          <w:numId w:val="19"/>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Животные в природных сообществах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2612A" w:rsidRPr="001E56F3" w:rsidRDefault="00ED1DD0" w:rsidP="001E56F3">
      <w:pPr>
        <w:spacing w:after="0" w:line="240" w:lineRule="auto"/>
        <w:ind w:firstLine="600"/>
        <w:jc w:val="both"/>
        <w:rPr>
          <w:rFonts w:ascii="Times New Roman" w:hAnsi="Times New Roman" w:cs="Times New Roman"/>
          <w:sz w:val="24"/>
          <w:szCs w:val="24"/>
        </w:rPr>
      </w:pPr>
      <w:r w:rsidRPr="001E56F3">
        <w:rPr>
          <w:rFonts w:ascii="Times New Roman" w:hAnsi="Times New Roman" w:cs="Times New Roman"/>
          <w:sz w:val="24"/>
          <w:szCs w:val="24"/>
          <w:lang w:val="ru-RU"/>
        </w:rPr>
        <w:t xml:space="preserve">Животный мир природных зон Земли. Основные закономерности распределения животных на планете. </w:t>
      </w:r>
      <w:proofErr w:type="gramStart"/>
      <w:r w:rsidRPr="001E56F3">
        <w:rPr>
          <w:rFonts w:ascii="Times New Roman" w:hAnsi="Times New Roman" w:cs="Times New Roman"/>
          <w:sz w:val="24"/>
          <w:szCs w:val="24"/>
        </w:rPr>
        <w:t>Фауна.</w:t>
      </w:r>
      <w:proofErr w:type="gramEnd"/>
    </w:p>
    <w:p w:rsidR="0062612A" w:rsidRPr="001E56F3" w:rsidRDefault="00ED1DD0" w:rsidP="001E56F3">
      <w:pPr>
        <w:numPr>
          <w:ilvl w:val="0"/>
          <w:numId w:val="20"/>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Животные и человек</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2612A" w:rsidRPr="001E56F3" w:rsidRDefault="00ED1DD0" w:rsidP="001E56F3">
      <w:pPr>
        <w:spacing w:after="0" w:line="240" w:lineRule="auto"/>
        <w:ind w:firstLine="600"/>
        <w:jc w:val="both"/>
        <w:rPr>
          <w:rFonts w:ascii="Times New Roman" w:hAnsi="Times New Roman" w:cs="Times New Roman"/>
          <w:sz w:val="24"/>
          <w:szCs w:val="24"/>
        </w:rPr>
      </w:pPr>
      <w:r w:rsidRPr="001E56F3">
        <w:rPr>
          <w:rFonts w:ascii="Times New Roman" w:hAnsi="Times New Roman" w:cs="Times New Roman"/>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1E56F3">
        <w:rPr>
          <w:rFonts w:ascii="Times New Roman" w:hAnsi="Times New Roman" w:cs="Times New Roman"/>
          <w:sz w:val="24"/>
          <w:szCs w:val="24"/>
        </w:rPr>
        <w:t>Красная книга России. Меры сохранения животного мира.</w:t>
      </w:r>
      <w:proofErr w:type="gramEnd"/>
    </w:p>
    <w:p w:rsidR="0062612A" w:rsidRPr="001E56F3" w:rsidRDefault="0062612A" w:rsidP="001E56F3">
      <w:pPr>
        <w:spacing w:after="0" w:line="240" w:lineRule="auto"/>
        <w:ind w:left="120"/>
        <w:jc w:val="both"/>
        <w:rPr>
          <w:rFonts w:ascii="Times New Roman" w:hAnsi="Times New Roman" w:cs="Times New Roman"/>
          <w:sz w:val="24"/>
          <w:szCs w:val="24"/>
        </w:rPr>
      </w:pPr>
    </w:p>
    <w:p w:rsidR="0062612A" w:rsidRPr="001E56F3" w:rsidRDefault="00ED1DD0" w:rsidP="001E56F3">
      <w:pPr>
        <w:spacing w:after="0" w:line="240" w:lineRule="auto"/>
        <w:ind w:left="120"/>
        <w:jc w:val="both"/>
        <w:rPr>
          <w:rFonts w:ascii="Times New Roman" w:hAnsi="Times New Roman" w:cs="Times New Roman"/>
          <w:sz w:val="24"/>
          <w:szCs w:val="24"/>
        </w:rPr>
      </w:pPr>
      <w:r w:rsidRPr="001E56F3">
        <w:rPr>
          <w:rFonts w:ascii="Times New Roman" w:hAnsi="Times New Roman" w:cs="Times New Roman"/>
          <w:b/>
          <w:sz w:val="24"/>
          <w:szCs w:val="24"/>
        </w:rPr>
        <w:lastRenderedPageBreak/>
        <w:t>9 КЛАСС</w:t>
      </w:r>
    </w:p>
    <w:p w:rsidR="0062612A" w:rsidRPr="001E56F3" w:rsidRDefault="00ED1DD0" w:rsidP="001E56F3">
      <w:pPr>
        <w:numPr>
          <w:ilvl w:val="0"/>
          <w:numId w:val="21"/>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Человек – биосоциальный вид</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Науки о человеке (анатомия, физиология, психология, антропология, гигиена, санитария, экология человека).</w:t>
      </w:r>
      <w:proofErr w:type="gramEnd"/>
      <w:r w:rsidRPr="001E56F3">
        <w:rPr>
          <w:rFonts w:ascii="Times New Roman" w:hAnsi="Times New Roman" w:cs="Times New Roman"/>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2612A" w:rsidRPr="001E56F3" w:rsidRDefault="00ED1DD0" w:rsidP="001E56F3">
      <w:pPr>
        <w:spacing w:after="0" w:line="240" w:lineRule="auto"/>
        <w:ind w:firstLine="600"/>
        <w:jc w:val="both"/>
        <w:rPr>
          <w:rFonts w:ascii="Times New Roman" w:hAnsi="Times New Roman" w:cs="Times New Roman"/>
          <w:sz w:val="24"/>
          <w:szCs w:val="24"/>
        </w:rPr>
      </w:pPr>
      <w:r w:rsidRPr="001E56F3">
        <w:rPr>
          <w:rFonts w:ascii="Times New Roman" w:hAnsi="Times New Roman" w:cs="Times New Roman"/>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1E56F3">
        <w:rPr>
          <w:rFonts w:ascii="Times New Roman" w:hAnsi="Times New Roman" w:cs="Times New Roman"/>
          <w:sz w:val="24"/>
          <w:szCs w:val="24"/>
        </w:rPr>
        <w:t>Человеческие расы.</w:t>
      </w:r>
      <w:proofErr w:type="gramEnd"/>
    </w:p>
    <w:p w:rsidR="0062612A" w:rsidRPr="001E56F3" w:rsidRDefault="00ED1DD0" w:rsidP="001E56F3">
      <w:pPr>
        <w:numPr>
          <w:ilvl w:val="0"/>
          <w:numId w:val="22"/>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Структура организма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E56F3">
        <w:rPr>
          <w:rFonts w:ascii="Times New Roman" w:hAnsi="Times New Roman" w:cs="Times New Roman"/>
          <w:sz w:val="24"/>
          <w:szCs w:val="24"/>
          <w:lang w:val="ru-RU"/>
        </w:rPr>
        <w:t>нервная</w:t>
      </w:r>
      <w:proofErr w:type="gramEnd"/>
      <w:r w:rsidRPr="001E56F3">
        <w:rPr>
          <w:rFonts w:ascii="Times New Roman" w:hAnsi="Times New Roman" w:cs="Times New Roman"/>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микроскопического строения тканей (на готовых микропрепаратах).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Распознавание органов и систем органов человека (по таблицам).</w:t>
      </w:r>
    </w:p>
    <w:p w:rsidR="0062612A" w:rsidRPr="001E56F3" w:rsidRDefault="00ED1DD0" w:rsidP="001E56F3">
      <w:pPr>
        <w:numPr>
          <w:ilvl w:val="0"/>
          <w:numId w:val="23"/>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Нейрогуморальная регуляция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Нервная система человека, её организация и значение. Нейроны, нервы, нервные узлы. Рефлекс. Рефлекторная дуга.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головного мозга человека (по муляжам).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изменения размера зрачка в зависимости от освещённости.</w:t>
      </w:r>
    </w:p>
    <w:p w:rsidR="0062612A" w:rsidRPr="001E56F3" w:rsidRDefault="00ED1DD0" w:rsidP="001E56F3">
      <w:pPr>
        <w:numPr>
          <w:ilvl w:val="0"/>
          <w:numId w:val="24"/>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Опора и движение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свойств кости.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строения костей (на муляжах).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Изучение строения позвонков (на муляжах).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гибкости позвоночника.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Измерение массы и роста своего организма.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влияния статической и динамической нагрузки на утомление мышц.</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Выявление нарушения осанки.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Определение признаков плоскостопия.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Оказание первой помощи при повреждении скелета и мышц.</w:t>
      </w:r>
    </w:p>
    <w:p w:rsidR="0062612A" w:rsidRPr="001E56F3" w:rsidRDefault="00ED1DD0" w:rsidP="001E56F3">
      <w:pPr>
        <w:numPr>
          <w:ilvl w:val="0"/>
          <w:numId w:val="25"/>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Внутренняя среда организма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Иммунитет и его виды. </w:t>
      </w:r>
      <w:proofErr w:type="gramStart"/>
      <w:r w:rsidRPr="001E56F3">
        <w:rPr>
          <w:rFonts w:ascii="Times New Roman" w:hAnsi="Times New Roman" w:cs="Times New Roman"/>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E56F3">
        <w:rPr>
          <w:rFonts w:ascii="Times New Roman" w:hAnsi="Times New Roman" w:cs="Times New Roman"/>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микроскопического строения крови человека и лягушки (сравнение) на готовых микропрепаратах.</w:t>
      </w:r>
    </w:p>
    <w:p w:rsidR="0062612A" w:rsidRPr="001E56F3" w:rsidRDefault="00ED1DD0" w:rsidP="001E56F3">
      <w:pPr>
        <w:numPr>
          <w:ilvl w:val="0"/>
          <w:numId w:val="26"/>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Кровообращение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E56F3">
        <w:rPr>
          <w:rFonts w:ascii="Times New Roman" w:hAnsi="Times New Roman" w:cs="Times New Roman"/>
          <w:sz w:val="24"/>
          <w:szCs w:val="24"/>
          <w:lang w:val="ru-RU"/>
        </w:rPr>
        <w:t>сердечно-сосудистой</w:t>
      </w:r>
      <w:proofErr w:type="gramEnd"/>
      <w:r w:rsidRPr="001E56F3">
        <w:rPr>
          <w:rFonts w:ascii="Times New Roman" w:hAnsi="Times New Roman" w:cs="Times New Roman"/>
          <w:sz w:val="24"/>
          <w:szCs w:val="24"/>
          <w:lang w:val="ru-RU"/>
        </w:rPr>
        <w:t xml:space="preserve"> системы. Профилактика </w:t>
      </w:r>
      <w:proofErr w:type="gramStart"/>
      <w:r w:rsidRPr="001E56F3">
        <w:rPr>
          <w:rFonts w:ascii="Times New Roman" w:hAnsi="Times New Roman" w:cs="Times New Roman"/>
          <w:sz w:val="24"/>
          <w:szCs w:val="24"/>
          <w:lang w:val="ru-RU"/>
        </w:rPr>
        <w:t>сердечно-сосудистых</w:t>
      </w:r>
      <w:proofErr w:type="gramEnd"/>
      <w:r w:rsidRPr="001E56F3">
        <w:rPr>
          <w:rFonts w:ascii="Times New Roman" w:hAnsi="Times New Roman" w:cs="Times New Roman"/>
          <w:sz w:val="24"/>
          <w:szCs w:val="24"/>
          <w:lang w:val="ru-RU"/>
        </w:rPr>
        <w:t xml:space="preserve"> заболеваний. Первая помощь при кровотечениях.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Измерение кровяного давления.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пульса и числа сердечных сокращений в покое и после дозированных физических нагрузок у человека.</w:t>
      </w:r>
    </w:p>
    <w:p w:rsidR="0062612A" w:rsidRPr="001E56F3" w:rsidRDefault="00ED1DD0" w:rsidP="001E56F3">
      <w:pPr>
        <w:spacing w:after="0" w:line="240" w:lineRule="auto"/>
        <w:ind w:firstLine="600"/>
        <w:jc w:val="both"/>
        <w:rPr>
          <w:rFonts w:ascii="Times New Roman" w:hAnsi="Times New Roman" w:cs="Times New Roman"/>
          <w:sz w:val="24"/>
          <w:szCs w:val="24"/>
        </w:rPr>
      </w:pPr>
      <w:proofErr w:type="gramStart"/>
      <w:r w:rsidRPr="001E56F3">
        <w:rPr>
          <w:rFonts w:ascii="Times New Roman" w:hAnsi="Times New Roman" w:cs="Times New Roman"/>
          <w:sz w:val="24"/>
          <w:szCs w:val="24"/>
        </w:rPr>
        <w:t>Первая помощь при кровотечениях.</w:t>
      </w:r>
      <w:proofErr w:type="gramEnd"/>
    </w:p>
    <w:p w:rsidR="0062612A" w:rsidRPr="001E56F3" w:rsidRDefault="00ED1DD0" w:rsidP="001E56F3">
      <w:pPr>
        <w:numPr>
          <w:ilvl w:val="0"/>
          <w:numId w:val="27"/>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Дыхание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Измерение обхвата грудной клетки в состоянии вдоха и выдоха.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частоты дыхания. Влияние различных факторов на частоту дыхания.</w:t>
      </w:r>
    </w:p>
    <w:p w:rsidR="0062612A" w:rsidRPr="001E56F3" w:rsidRDefault="00ED1DD0" w:rsidP="001E56F3">
      <w:pPr>
        <w:numPr>
          <w:ilvl w:val="0"/>
          <w:numId w:val="28"/>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Питание и пищеварение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действия ферментов слюны на крахмал.</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Наблюдение действия желудочного сока на белки.</w:t>
      </w:r>
    </w:p>
    <w:p w:rsidR="0062612A" w:rsidRPr="001E56F3" w:rsidRDefault="00ED1DD0" w:rsidP="001E56F3">
      <w:pPr>
        <w:numPr>
          <w:ilvl w:val="0"/>
          <w:numId w:val="29"/>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Обмен веществ и превращение энергии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Нормы и режим питания. Рациональное питание – фактор укрепления здоровья. Нарушение обмена веществ.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состава продуктов 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Составление меню в зависимости от калорийности пищи.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Способы сохранения витаминов в пищевых продуктах.</w:t>
      </w:r>
    </w:p>
    <w:p w:rsidR="0062612A" w:rsidRPr="001E56F3" w:rsidRDefault="00ED1DD0" w:rsidP="001E56F3">
      <w:pPr>
        <w:numPr>
          <w:ilvl w:val="0"/>
          <w:numId w:val="30"/>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Кожа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Исследование с помощью лупы тыльной и ладонной стороны кисти.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жирности различных участков кожи лица.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Описание мер по уходу за кожей лица и волосами в зависимости от типа кожи.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Описание основных гигиенических требований к одежде и обуви.</w:t>
      </w:r>
    </w:p>
    <w:p w:rsidR="0062612A" w:rsidRPr="001E56F3" w:rsidRDefault="00ED1DD0" w:rsidP="001E56F3">
      <w:pPr>
        <w:numPr>
          <w:ilvl w:val="0"/>
          <w:numId w:val="31"/>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Выделение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Определение местоположения почек (на муляже).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Описание мер профилактики болезней почек.</w:t>
      </w:r>
    </w:p>
    <w:p w:rsidR="0062612A" w:rsidRPr="001E56F3" w:rsidRDefault="00ED1DD0" w:rsidP="001E56F3">
      <w:pPr>
        <w:numPr>
          <w:ilvl w:val="0"/>
          <w:numId w:val="32"/>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Размножение и развитие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Описание основных мер по профилактике инфекционных вирусных заболеваний: СПИД и гепатит.</w:t>
      </w:r>
    </w:p>
    <w:p w:rsidR="0062612A" w:rsidRPr="001E56F3" w:rsidRDefault="00ED1DD0" w:rsidP="001E56F3">
      <w:pPr>
        <w:numPr>
          <w:ilvl w:val="0"/>
          <w:numId w:val="33"/>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Органы чувств и сенсорные системы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Органы равновесия, мышечного чувства, осязания, обоняния и вкуса. Взаимодействие сенсорных систем организма.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остроты зрения у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строения органа зрения (на муляже и влажном препарате).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строения органа слуха (на муляже).</w:t>
      </w:r>
    </w:p>
    <w:p w:rsidR="0062612A" w:rsidRPr="001E56F3" w:rsidRDefault="00ED1DD0" w:rsidP="001E56F3">
      <w:pPr>
        <w:numPr>
          <w:ilvl w:val="0"/>
          <w:numId w:val="34"/>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Поведение и психика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w:t>
      </w:r>
      <w:r w:rsidRPr="001E56F3">
        <w:rPr>
          <w:rFonts w:ascii="Times New Roman" w:hAnsi="Times New Roman" w:cs="Times New Roman"/>
          <w:sz w:val="24"/>
          <w:szCs w:val="24"/>
          <w:lang w:val="ru-RU"/>
        </w:rPr>
        <w:lastRenderedPageBreak/>
        <w:t>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i/>
          <w:sz w:val="24"/>
          <w:szCs w:val="24"/>
          <w:lang w:val="ru-RU"/>
        </w:rPr>
        <w:t>Лабораторные и практические работы.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Изучение кратковременной памяти.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Определение объёма механической и логической памяти.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Оценка сформированности навыков логического мышления.</w:t>
      </w:r>
    </w:p>
    <w:p w:rsidR="0062612A" w:rsidRPr="001E56F3" w:rsidRDefault="00ED1DD0" w:rsidP="001E56F3">
      <w:pPr>
        <w:numPr>
          <w:ilvl w:val="0"/>
          <w:numId w:val="35"/>
        </w:numPr>
        <w:spacing w:after="0" w:line="240" w:lineRule="auto"/>
        <w:jc w:val="both"/>
        <w:rPr>
          <w:rFonts w:ascii="Times New Roman" w:hAnsi="Times New Roman" w:cs="Times New Roman"/>
          <w:sz w:val="24"/>
          <w:szCs w:val="24"/>
        </w:rPr>
      </w:pPr>
      <w:r w:rsidRPr="001E56F3">
        <w:rPr>
          <w:rFonts w:ascii="Times New Roman" w:hAnsi="Times New Roman" w:cs="Times New Roman"/>
          <w:b/>
          <w:sz w:val="24"/>
          <w:szCs w:val="24"/>
        </w:rPr>
        <w:t>Человек и окружающая среда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Здоровье человека как социальная ценность. </w:t>
      </w:r>
      <w:proofErr w:type="gramStart"/>
      <w:r w:rsidRPr="001E56F3">
        <w:rPr>
          <w:rFonts w:ascii="Times New Roman" w:hAnsi="Times New Roman" w:cs="Times New Roman"/>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E56F3">
        <w:rPr>
          <w:rFonts w:ascii="Times New Roman" w:hAnsi="Times New Roman" w:cs="Times New Roman"/>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2612A" w:rsidRPr="001E56F3" w:rsidRDefault="0062612A" w:rsidP="001E56F3">
      <w:pPr>
        <w:spacing w:after="0" w:line="240" w:lineRule="auto"/>
        <w:jc w:val="both"/>
        <w:rPr>
          <w:rFonts w:ascii="Times New Roman" w:hAnsi="Times New Roman" w:cs="Times New Roman"/>
          <w:sz w:val="24"/>
          <w:szCs w:val="24"/>
          <w:lang w:val="ru-RU"/>
        </w:rPr>
        <w:sectPr w:rsidR="0062612A" w:rsidRPr="001E56F3" w:rsidSect="00983C5D">
          <w:pgSz w:w="11906" w:h="16383"/>
          <w:pgMar w:top="851" w:right="850" w:bottom="709" w:left="709"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bookmarkStart w:id="9" w:name="block-19173663"/>
      <w:bookmarkEnd w:id="7"/>
      <w:r w:rsidRPr="001E56F3">
        <w:rPr>
          <w:rFonts w:ascii="Times New Roman" w:hAnsi="Times New Roman" w:cs="Times New Roman"/>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ЛИЧНОСТНЫЕ РЕЗУЛЬТАТЫ</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Личностные результаты</w:t>
      </w:r>
      <w:r w:rsidRPr="001E56F3">
        <w:rPr>
          <w:rFonts w:ascii="Times New Roman" w:hAnsi="Times New Roman" w:cs="Times New Roman"/>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 xml:space="preserve">1) гражданского воспитания: </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2) патриотического воспитания: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3) духовно-нравственного воспитания: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4) эстетического воспитания: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понимание роли биологии в формировании эстетической культуры личности;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сформированность навыка рефлексии, управление собственным эмоциональным состоянием;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6) трудового воспитания: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7) экологического воспитания: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ориентация на применение биологических знаний при решении задач в области окружающей среды;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осознание экологических проблем и путей их решения;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8) ценности научного познания: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 xml:space="preserve">9) адаптации </w:t>
      </w:r>
      <w:proofErr w:type="gramStart"/>
      <w:r w:rsidRPr="001E56F3">
        <w:rPr>
          <w:rFonts w:ascii="Times New Roman" w:hAnsi="Times New Roman" w:cs="Times New Roman"/>
          <w:b/>
          <w:sz w:val="24"/>
          <w:szCs w:val="24"/>
          <w:lang w:val="ru-RU"/>
        </w:rPr>
        <w:t>обучающегося</w:t>
      </w:r>
      <w:proofErr w:type="gramEnd"/>
      <w:r w:rsidRPr="001E56F3">
        <w:rPr>
          <w:rFonts w:ascii="Times New Roman" w:hAnsi="Times New Roman" w:cs="Times New Roman"/>
          <w:b/>
          <w:sz w:val="24"/>
          <w:szCs w:val="24"/>
          <w:lang w:val="ru-RU"/>
        </w:rPr>
        <w:t xml:space="preserve"> к изменяющимся условиям социальной и природной среды: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адекватная оценка изменяющихся условий;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МЕТАПРЕДМЕТНЫЕ РЕЗУЛЬТАТЫ</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Познавательные универсальные учебные действия</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1) базовые логические действия: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2) базовые исследовательские действия: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вопросы как исследовательский инструмент познания;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lastRenderedPageBreak/>
        <w:t>3) работа с информацией: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запоминать и систематизировать биологическую информацию.</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Коммуникативные универсальные учебные действия</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1</w:t>
      </w:r>
      <w:r w:rsidRPr="001E56F3">
        <w:rPr>
          <w:rFonts w:ascii="Times New Roman" w:hAnsi="Times New Roman" w:cs="Times New Roman"/>
          <w:b/>
          <w:sz w:val="24"/>
          <w:szCs w:val="24"/>
          <w:lang w:val="ru-RU"/>
        </w:rPr>
        <w:t>) общение: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выражать себя (свою точку зрения) в устных и письменных текстах;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2) совместная деятельность:</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E56F3">
        <w:rPr>
          <w:rFonts w:ascii="Times New Roman" w:hAnsi="Times New Roman" w:cs="Times New Roman"/>
          <w:sz w:val="24"/>
          <w:szCs w:val="24"/>
          <w:lang w:val="ru-RU"/>
        </w:rPr>
        <w:t>нескольких</w:t>
      </w:r>
      <w:proofErr w:type="gramEnd"/>
      <w:r w:rsidRPr="001E56F3">
        <w:rPr>
          <w:rFonts w:ascii="Times New Roman" w:hAnsi="Times New Roman" w:cs="Times New Roman"/>
          <w:sz w:val="24"/>
          <w:szCs w:val="24"/>
          <w:lang w:val="ru-RU"/>
        </w:rPr>
        <w:t xml:space="preserve"> людей, проявлять готовность руководить, выполнять поручения, подчиняться;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Регулятивные универсальные учебные действия</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Самоорганизация: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проблемы для решения в жизненных и учебных ситуациях, используя биологические знания;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делать выбор и брать ответственность за решение.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Самоконтроль, эмоциональный интеллект:</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способами самоконтроля, самомотивации и рефлексии;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давать оценку ситуации и предлагать план её изменения;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E56F3">
        <w:rPr>
          <w:rFonts w:ascii="Times New Roman" w:hAnsi="Times New Roman" w:cs="Times New Roman"/>
          <w:sz w:val="24"/>
          <w:szCs w:val="24"/>
          <w:lang w:val="ru-RU"/>
        </w:rPr>
        <w:t>позитивное</w:t>
      </w:r>
      <w:proofErr w:type="gramEnd"/>
      <w:r w:rsidRPr="001E56F3">
        <w:rPr>
          <w:rFonts w:ascii="Times New Roman" w:hAnsi="Times New Roman" w:cs="Times New Roman"/>
          <w:sz w:val="24"/>
          <w:szCs w:val="24"/>
          <w:lang w:val="ru-RU"/>
        </w:rPr>
        <w:t xml:space="preserve"> в произошедшей ситуации;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оценивать соответствие результата цели и условиям;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различать, называть и управлять собственными эмоциями и эмоциями других;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и анализировать причины эмоций;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регулировать способ выражения эмоций.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Принятие себя и других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осознанно относиться к другому человеку, его мнению;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признавать своё право на ошибку и такое же право </w:t>
      </w:r>
      <w:proofErr w:type="gramStart"/>
      <w:r w:rsidRPr="001E56F3">
        <w:rPr>
          <w:rFonts w:ascii="Times New Roman" w:hAnsi="Times New Roman" w:cs="Times New Roman"/>
          <w:sz w:val="24"/>
          <w:szCs w:val="24"/>
          <w:lang w:val="ru-RU"/>
        </w:rPr>
        <w:t>другого</w:t>
      </w:r>
      <w:proofErr w:type="gramEnd"/>
      <w:r w:rsidRPr="001E56F3">
        <w:rPr>
          <w:rFonts w:ascii="Times New Roman" w:hAnsi="Times New Roman" w:cs="Times New Roman"/>
          <w:sz w:val="24"/>
          <w:szCs w:val="24"/>
          <w:lang w:val="ru-RU"/>
        </w:rPr>
        <w:t>;</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открытость себе и другим;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осознавать невозможность контролировать всё вокруг;</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left="120"/>
        <w:jc w:val="both"/>
        <w:rPr>
          <w:rFonts w:ascii="Times New Roman" w:hAnsi="Times New Roman" w:cs="Times New Roman"/>
          <w:sz w:val="24"/>
          <w:szCs w:val="24"/>
          <w:lang w:val="ru-RU"/>
        </w:rPr>
      </w:pPr>
      <w:r w:rsidRPr="001E56F3">
        <w:rPr>
          <w:rFonts w:ascii="Times New Roman" w:hAnsi="Times New Roman" w:cs="Times New Roman"/>
          <w:b/>
          <w:sz w:val="24"/>
          <w:szCs w:val="24"/>
          <w:lang w:val="ru-RU"/>
        </w:rPr>
        <w:t>ПРЕДМЕТНЫЕ РЕЗУЛЬТАТЫ</w:t>
      </w:r>
    </w:p>
    <w:p w:rsidR="0062612A" w:rsidRPr="001E56F3" w:rsidRDefault="0062612A" w:rsidP="001E56F3">
      <w:pPr>
        <w:spacing w:after="0" w:line="240" w:lineRule="auto"/>
        <w:ind w:left="120"/>
        <w:jc w:val="both"/>
        <w:rPr>
          <w:rFonts w:ascii="Times New Roman" w:hAnsi="Times New Roman" w:cs="Times New Roman"/>
          <w:sz w:val="24"/>
          <w:szCs w:val="24"/>
          <w:lang w:val="ru-RU"/>
        </w:rPr>
      </w:pP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1E56F3">
        <w:rPr>
          <w:rFonts w:ascii="Times New Roman" w:hAnsi="Times New Roman" w:cs="Times New Roman"/>
          <w:b/>
          <w:i/>
          <w:sz w:val="24"/>
          <w:szCs w:val="24"/>
          <w:lang w:val="ru-RU"/>
        </w:rPr>
        <w:t>в 5 классе: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выделять отличительные признаки природных и искусственных сообществ;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роль биологии в практической деятельности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1E56F3">
        <w:rPr>
          <w:rFonts w:ascii="Times New Roman" w:hAnsi="Times New Roman" w:cs="Times New Roman"/>
          <w:b/>
          <w:i/>
          <w:sz w:val="24"/>
          <w:szCs w:val="24"/>
          <w:lang w:val="ru-RU"/>
        </w:rPr>
        <w:t>в 6 классе: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ботанику как биологическую науку, её разделы и связи с другими науками и техникой;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w:t>
      </w:r>
      <w:r w:rsidRPr="001E56F3">
        <w:rPr>
          <w:rFonts w:ascii="Times New Roman" w:hAnsi="Times New Roman" w:cs="Times New Roman"/>
          <w:sz w:val="24"/>
          <w:szCs w:val="24"/>
          <w:lang w:val="ru-RU"/>
        </w:rPr>
        <w:lastRenderedPageBreak/>
        <w:t>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сравнивать растительные ткани и органы растений между собой;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классифицировать растения и их части по разным основаниям;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применять полученные знания для выращивания и размножения культурных растений;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1E56F3">
        <w:rPr>
          <w:rFonts w:ascii="Times New Roman" w:hAnsi="Times New Roman" w:cs="Times New Roman"/>
          <w:b/>
          <w:i/>
          <w:sz w:val="24"/>
          <w:szCs w:val="24"/>
          <w:lang w:val="ru-RU"/>
        </w:rPr>
        <w:t>в 7</w:t>
      </w:r>
      <w:r w:rsidRPr="001E56F3">
        <w:rPr>
          <w:rFonts w:ascii="Times New Roman" w:hAnsi="Times New Roman" w:cs="Times New Roman"/>
          <w:b/>
          <w:sz w:val="24"/>
          <w:szCs w:val="24"/>
          <w:lang w:val="ru-RU"/>
        </w:rPr>
        <w:t xml:space="preserve"> </w:t>
      </w:r>
      <w:r w:rsidRPr="001E56F3">
        <w:rPr>
          <w:rFonts w:ascii="Times New Roman" w:hAnsi="Times New Roman" w:cs="Times New Roman"/>
          <w:b/>
          <w:i/>
          <w:sz w:val="24"/>
          <w:szCs w:val="24"/>
          <w:lang w:val="ru-RU"/>
        </w:rPr>
        <w:t>классе</w:t>
      </w:r>
      <w:r w:rsidRPr="001E56F3">
        <w:rPr>
          <w:rFonts w:ascii="Times New Roman" w:hAnsi="Times New Roman" w:cs="Times New Roman"/>
          <w:sz w:val="24"/>
          <w:szCs w:val="24"/>
          <w:lang w:val="ru-RU"/>
        </w:rPr>
        <w:t>:</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1E56F3">
        <w:rPr>
          <w:rFonts w:ascii="Times New Roman" w:hAnsi="Times New Roman" w:cs="Times New Roman"/>
          <w:sz w:val="24"/>
          <w:szCs w:val="24"/>
          <w:lang w:val="ru-RU"/>
        </w:rPr>
        <w:lastRenderedPageBreak/>
        <w:t>голосеменные, покрытосеменные, бактерии, грибы, лишайники) в соответствии с поставленной задачей и в контексте;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признаки классов покрытосеменных или цветковых, семей</w:t>
      </w:r>
      <w:proofErr w:type="gramStart"/>
      <w:r w:rsidRPr="001E56F3">
        <w:rPr>
          <w:rFonts w:ascii="Times New Roman" w:hAnsi="Times New Roman" w:cs="Times New Roman"/>
          <w:sz w:val="24"/>
          <w:szCs w:val="24"/>
          <w:lang w:val="ru-RU"/>
        </w:rPr>
        <w:t>ств дв</w:t>
      </w:r>
      <w:proofErr w:type="gramEnd"/>
      <w:r w:rsidRPr="001E56F3">
        <w:rPr>
          <w:rFonts w:ascii="Times New Roman" w:hAnsi="Times New Roman" w:cs="Times New Roman"/>
          <w:sz w:val="24"/>
          <w:szCs w:val="24"/>
          <w:lang w:val="ru-RU"/>
        </w:rPr>
        <w:t>удольных и однодольных растений;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определять систематическое положение растительного организма (на примере </w:t>
      </w:r>
      <w:proofErr w:type="gramStart"/>
      <w:r w:rsidRPr="001E56F3">
        <w:rPr>
          <w:rFonts w:ascii="Times New Roman" w:hAnsi="Times New Roman" w:cs="Times New Roman"/>
          <w:sz w:val="24"/>
          <w:szCs w:val="24"/>
          <w:lang w:val="ru-RU"/>
        </w:rPr>
        <w:t>покрытосеменных</w:t>
      </w:r>
      <w:proofErr w:type="gramEnd"/>
      <w:r w:rsidRPr="001E56F3">
        <w:rPr>
          <w:rFonts w:ascii="Times New Roman" w:hAnsi="Times New Roman" w:cs="Times New Roman"/>
          <w:sz w:val="24"/>
          <w:szCs w:val="24"/>
          <w:lang w:val="ru-RU"/>
        </w:rPr>
        <w:t>, или цветковых) с помощью определительной карточки;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выделять существенные признаки строения и жизнедеятельности растений, бактерий, грибов, лишайников;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описывать усложнение организации растений в ходе эволюции растительного мира на Земле;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черты приспособленности растений к среде обитания, значение экологических факторов для растений;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1E56F3">
        <w:rPr>
          <w:rFonts w:ascii="Times New Roman" w:hAnsi="Times New Roman" w:cs="Times New Roman"/>
          <w:b/>
          <w:i/>
          <w:sz w:val="24"/>
          <w:szCs w:val="24"/>
          <w:lang w:val="ru-RU"/>
        </w:rPr>
        <w:t>в 8 классе: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зоологию как биологическую науку, её разделы и связь с другими науками и техникой;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сравнивать животные ткани и органы животных между собой;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признаки классов членистоногих и хордовых, отрядов насекомых и млекопитающих;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сравнивать представителей отдельных систематических групп животных и делать выводы на основе сравнения;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классифицировать животных на основании особенностей строения;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описывать усложнение организации животных в ходе эволюции животного мира на Земле;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черты приспособленности животных к среде обитания, значение экологических факторов для животных;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взаимосвязи животных в природных сообществах, цепи питания;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устанавливать взаимосвязи животных с растениями, грибами, лишайниками и бактериями в природных сообществах;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животных природных зон Земли, основные закономерности распространения животных по планете;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роль животных в природных сообществах;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иметь представление о мероприятиях по охране животного мира Земли;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1E56F3">
        <w:rPr>
          <w:rFonts w:ascii="Times New Roman" w:hAnsi="Times New Roman" w:cs="Times New Roman"/>
          <w:b/>
          <w:i/>
          <w:sz w:val="24"/>
          <w:szCs w:val="24"/>
          <w:lang w:val="ru-RU"/>
        </w:rPr>
        <w:t>в 9 классе: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proofErr w:type="gramStart"/>
      <w:r w:rsidRPr="001E56F3">
        <w:rPr>
          <w:rFonts w:ascii="Times New Roman" w:hAnsi="Times New Roman" w:cs="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объяснять нейрогуморальную регуляцию процессов жизнедеятельности организма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 xml:space="preserve">демонстрировать на конкретных примерах связь знаний наук о человеке со знаниями предметов </w:t>
      </w:r>
      <w:proofErr w:type="gramStart"/>
      <w:r w:rsidRPr="001E56F3">
        <w:rPr>
          <w:rFonts w:ascii="Times New Roman" w:hAnsi="Times New Roman" w:cs="Times New Roman"/>
          <w:sz w:val="24"/>
          <w:szCs w:val="24"/>
          <w:lang w:val="ru-RU"/>
        </w:rPr>
        <w:t>естественно-научного</w:t>
      </w:r>
      <w:proofErr w:type="gramEnd"/>
      <w:r w:rsidRPr="001E56F3">
        <w:rPr>
          <w:rFonts w:ascii="Times New Roman" w:hAnsi="Times New Roman" w:cs="Times New Roman"/>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2612A" w:rsidRPr="001E56F3" w:rsidRDefault="00ED1DD0" w:rsidP="001E56F3">
      <w:pPr>
        <w:spacing w:after="0" w:line="240" w:lineRule="auto"/>
        <w:ind w:firstLine="600"/>
        <w:jc w:val="both"/>
        <w:rPr>
          <w:rFonts w:ascii="Times New Roman" w:hAnsi="Times New Roman" w:cs="Times New Roman"/>
          <w:sz w:val="24"/>
          <w:szCs w:val="24"/>
          <w:lang w:val="ru-RU"/>
        </w:rPr>
      </w:pPr>
      <w:r w:rsidRPr="001E56F3">
        <w:rPr>
          <w:rFonts w:ascii="Times New Roman" w:hAnsi="Times New Roman" w:cs="Times New Roman"/>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2612A" w:rsidRPr="005A4E24" w:rsidRDefault="0062612A">
      <w:pPr>
        <w:rPr>
          <w:lang w:val="ru-RU"/>
        </w:rPr>
        <w:sectPr w:rsidR="0062612A" w:rsidRPr="005A4E24" w:rsidSect="00983C5D">
          <w:pgSz w:w="11906" w:h="16383"/>
          <w:pgMar w:top="1134" w:right="850" w:bottom="1134" w:left="1134"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bookmarkStart w:id="10" w:name="block-19173665"/>
      <w:bookmarkEnd w:id="9"/>
      <w:r w:rsidRPr="005A4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612A" w:rsidRDefault="00ED1D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2612A">
        <w:trPr>
          <w:trHeight w:val="144"/>
          <w:tblCellSpacing w:w="20" w:type="nil"/>
        </w:trPr>
        <w:tc>
          <w:tcPr>
            <w:tcW w:w="505"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2288"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Наименование разделов и тем программы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1050"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785"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866"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228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62612A">
            <w:pPr>
              <w:spacing w:after="0"/>
              <w:ind w:left="135"/>
              <w:jc w:val="center"/>
            </w:pP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62612A">
            <w:pPr>
              <w:spacing w:after="0"/>
              <w:ind w:left="135"/>
              <w:jc w:val="center"/>
            </w:pP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rsidRPr="00B95C94">
        <w:trPr>
          <w:trHeight w:val="144"/>
          <w:tblCellSpacing w:w="20" w:type="nil"/>
        </w:trPr>
        <w:tc>
          <w:tcPr>
            <w:tcW w:w="505"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2288" w:type="dxa"/>
            <w:tcMar>
              <w:top w:w="50" w:type="dxa"/>
              <w:left w:w="100" w:type="dxa"/>
            </w:tcMar>
            <w:vAlign w:val="center"/>
          </w:tcPr>
          <w:p w:rsidR="0062612A" w:rsidRDefault="00ED1DD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2612A" w:rsidRDefault="0062612A">
            <w:pPr>
              <w:spacing w:after="0"/>
              <w:ind w:left="135"/>
              <w:jc w:val="center"/>
            </w:pPr>
          </w:p>
        </w:tc>
        <w:tc>
          <w:tcPr>
            <w:tcW w:w="1866" w:type="dxa"/>
            <w:tcMar>
              <w:top w:w="50" w:type="dxa"/>
              <w:left w:w="100" w:type="dxa"/>
            </w:tcMar>
            <w:vAlign w:val="center"/>
          </w:tcPr>
          <w:p w:rsidR="0062612A" w:rsidRDefault="0062612A">
            <w:pPr>
              <w:spacing w:after="0"/>
              <w:ind w:left="135"/>
              <w:jc w:val="center"/>
            </w:pPr>
          </w:p>
        </w:tc>
        <w:tc>
          <w:tcPr>
            <w:tcW w:w="285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413368</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2612A">
        <w:trPr>
          <w:trHeight w:val="144"/>
          <w:tblCellSpacing w:w="20" w:type="nil"/>
        </w:trPr>
        <w:tc>
          <w:tcPr>
            <w:tcW w:w="45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3168"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Наименование разделов и тем программы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966"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687"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774"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4148</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4148</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4148</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4148</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2612A">
        <w:trPr>
          <w:trHeight w:val="144"/>
          <w:tblCellSpacing w:w="20" w:type="nil"/>
        </w:trPr>
        <w:tc>
          <w:tcPr>
            <w:tcW w:w="47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281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Наименование разделов и тем программы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999"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726"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811"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476"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2816" w:type="dxa"/>
            <w:tcMar>
              <w:top w:w="50" w:type="dxa"/>
              <w:left w:w="100" w:type="dxa"/>
            </w:tcMar>
            <w:vAlign w:val="center"/>
          </w:tcPr>
          <w:p w:rsidR="0062612A" w:rsidRDefault="00ED1DD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2612A" w:rsidRDefault="0062612A">
            <w:pPr>
              <w:spacing w:after="0"/>
              <w:ind w:left="135"/>
              <w:jc w:val="center"/>
            </w:pPr>
          </w:p>
        </w:tc>
        <w:tc>
          <w:tcPr>
            <w:tcW w:w="1811"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416720</w:t>
              </w:r>
            </w:hyperlink>
          </w:p>
        </w:tc>
      </w:tr>
      <w:tr w:rsidR="0062612A" w:rsidRPr="00B95C94">
        <w:trPr>
          <w:trHeight w:val="144"/>
          <w:tblCellSpacing w:w="20" w:type="nil"/>
        </w:trPr>
        <w:tc>
          <w:tcPr>
            <w:tcW w:w="476"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28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2612A" w:rsidRDefault="0062612A">
            <w:pPr>
              <w:spacing w:after="0"/>
              <w:ind w:left="135"/>
              <w:jc w:val="center"/>
            </w:pPr>
          </w:p>
        </w:tc>
        <w:tc>
          <w:tcPr>
            <w:tcW w:w="1811" w:type="dxa"/>
            <w:tcMar>
              <w:top w:w="50" w:type="dxa"/>
              <w:left w:w="100" w:type="dxa"/>
            </w:tcMar>
            <w:vAlign w:val="center"/>
          </w:tcPr>
          <w:p w:rsidR="0062612A" w:rsidRDefault="0062612A">
            <w:pPr>
              <w:spacing w:after="0"/>
              <w:ind w:left="135"/>
              <w:jc w:val="center"/>
            </w:pPr>
          </w:p>
        </w:tc>
        <w:tc>
          <w:tcPr>
            <w:tcW w:w="271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416720</w:t>
              </w:r>
            </w:hyperlink>
          </w:p>
        </w:tc>
      </w:tr>
      <w:tr w:rsidR="0062612A" w:rsidRPr="00B95C94">
        <w:trPr>
          <w:trHeight w:val="144"/>
          <w:tblCellSpacing w:w="20" w:type="nil"/>
        </w:trPr>
        <w:tc>
          <w:tcPr>
            <w:tcW w:w="476"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2816" w:type="dxa"/>
            <w:tcMar>
              <w:top w:w="50" w:type="dxa"/>
              <w:left w:w="100" w:type="dxa"/>
            </w:tcMar>
            <w:vAlign w:val="center"/>
          </w:tcPr>
          <w:p w:rsidR="0062612A" w:rsidRDefault="00ED1DD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612A" w:rsidRDefault="0062612A">
            <w:pPr>
              <w:spacing w:after="0"/>
              <w:ind w:left="135"/>
              <w:jc w:val="center"/>
            </w:pPr>
          </w:p>
        </w:tc>
        <w:tc>
          <w:tcPr>
            <w:tcW w:w="1811" w:type="dxa"/>
            <w:tcMar>
              <w:top w:w="50" w:type="dxa"/>
              <w:left w:w="100" w:type="dxa"/>
            </w:tcMar>
            <w:vAlign w:val="center"/>
          </w:tcPr>
          <w:p w:rsidR="0062612A" w:rsidRDefault="0062612A">
            <w:pPr>
              <w:spacing w:after="0"/>
              <w:ind w:left="135"/>
              <w:jc w:val="center"/>
            </w:pPr>
          </w:p>
        </w:tc>
        <w:tc>
          <w:tcPr>
            <w:tcW w:w="271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416720</w:t>
              </w:r>
            </w:hyperlink>
          </w:p>
        </w:tc>
      </w:tr>
      <w:tr w:rsidR="0062612A" w:rsidRPr="00B95C94">
        <w:trPr>
          <w:trHeight w:val="144"/>
          <w:tblCellSpacing w:w="20" w:type="nil"/>
        </w:trPr>
        <w:tc>
          <w:tcPr>
            <w:tcW w:w="476"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2816" w:type="dxa"/>
            <w:tcMar>
              <w:top w:w="50" w:type="dxa"/>
              <w:left w:w="100" w:type="dxa"/>
            </w:tcMar>
            <w:vAlign w:val="center"/>
          </w:tcPr>
          <w:p w:rsidR="0062612A" w:rsidRDefault="00ED1DD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612A" w:rsidRDefault="0062612A">
            <w:pPr>
              <w:spacing w:after="0"/>
              <w:ind w:left="135"/>
              <w:jc w:val="center"/>
            </w:pPr>
          </w:p>
        </w:tc>
        <w:tc>
          <w:tcPr>
            <w:tcW w:w="1811" w:type="dxa"/>
            <w:tcMar>
              <w:top w:w="50" w:type="dxa"/>
              <w:left w:w="100" w:type="dxa"/>
            </w:tcMar>
            <w:vAlign w:val="center"/>
          </w:tcPr>
          <w:p w:rsidR="0062612A" w:rsidRDefault="0062612A">
            <w:pPr>
              <w:spacing w:after="0"/>
              <w:ind w:left="135"/>
              <w:jc w:val="center"/>
            </w:pPr>
          </w:p>
        </w:tc>
        <w:tc>
          <w:tcPr>
            <w:tcW w:w="271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416720</w:t>
              </w:r>
            </w:hyperlink>
          </w:p>
        </w:tc>
      </w:tr>
      <w:tr w:rsidR="0062612A" w:rsidRPr="00B95C94">
        <w:trPr>
          <w:trHeight w:val="144"/>
          <w:tblCellSpacing w:w="20" w:type="nil"/>
        </w:trPr>
        <w:tc>
          <w:tcPr>
            <w:tcW w:w="476"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2816" w:type="dxa"/>
            <w:tcMar>
              <w:top w:w="50" w:type="dxa"/>
              <w:left w:w="100" w:type="dxa"/>
            </w:tcMar>
            <w:vAlign w:val="center"/>
          </w:tcPr>
          <w:p w:rsidR="0062612A" w:rsidRDefault="00ED1DD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2612A" w:rsidRDefault="0062612A">
            <w:pPr>
              <w:spacing w:after="0"/>
              <w:ind w:left="135"/>
              <w:jc w:val="center"/>
            </w:pPr>
          </w:p>
        </w:tc>
        <w:tc>
          <w:tcPr>
            <w:tcW w:w="1811"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416720</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2612A">
        <w:trPr>
          <w:trHeight w:val="144"/>
          <w:tblCellSpacing w:w="20" w:type="nil"/>
        </w:trPr>
        <w:tc>
          <w:tcPr>
            <w:tcW w:w="45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3168"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Наименование разделов и тем программы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966"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687"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774"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rsidRPr="00B95C94">
        <w:trPr>
          <w:trHeight w:val="144"/>
          <w:tblCellSpacing w:w="20" w:type="nil"/>
        </w:trPr>
        <w:tc>
          <w:tcPr>
            <w:tcW w:w="456" w:type="dxa"/>
            <w:tcMar>
              <w:top w:w="50" w:type="dxa"/>
              <w:left w:w="100" w:type="dxa"/>
            </w:tcMar>
            <w:vAlign w:val="center"/>
          </w:tcPr>
          <w:p w:rsidR="0062612A" w:rsidRDefault="00ED1DD0">
            <w:pPr>
              <w:spacing w:after="0"/>
            </w:pPr>
            <w:r>
              <w:rPr>
                <w:rFonts w:ascii="Times New Roman" w:hAnsi="Times New Roman"/>
                <w:color w:val="000000"/>
                <w:sz w:val="24"/>
              </w:rPr>
              <w:t>18</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612A" w:rsidRDefault="0062612A">
            <w:pPr>
              <w:spacing w:after="0"/>
              <w:ind w:left="135"/>
              <w:jc w:val="center"/>
            </w:pPr>
          </w:p>
        </w:tc>
        <w:tc>
          <w:tcPr>
            <w:tcW w:w="1774" w:type="dxa"/>
            <w:tcMar>
              <w:top w:w="50" w:type="dxa"/>
              <w:left w:w="100" w:type="dxa"/>
            </w:tcMar>
            <w:vAlign w:val="center"/>
          </w:tcPr>
          <w:p w:rsidR="0062612A" w:rsidRDefault="0062612A">
            <w:pPr>
              <w:spacing w:after="0"/>
              <w:ind w:left="135"/>
              <w:jc w:val="center"/>
            </w:pPr>
          </w:p>
        </w:tc>
        <w:tc>
          <w:tcPr>
            <w:tcW w:w="2615"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418886</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2612A">
        <w:trPr>
          <w:trHeight w:val="144"/>
          <w:tblCellSpacing w:w="20" w:type="nil"/>
        </w:trPr>
        <w:tc>
          <w:tcPr>
            <w:tcW w:w="46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2992"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Наименование разделов и тем программы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982"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706"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793"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62612A">
            <w:pPr>
              <w:spacing w:after="0"/>
              <w:ind w:left="135"/>
              <w:jc w:val="center"/>
            </w:pP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299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12</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rsidRPr="00B95C94">
        <w:trPr>
          <w:trHeight w:val="144"/>
          <w:tblCellSpacing w:w="20" w:type="nil"/>
        </w:trPr>
        <w:tc>
          <w:tcPr>
            <w:tcW w:w="466"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2992" w:type="dxa"/>
            <w:tcMar>
              <w:top w:w="50" w:type="dxa"/>
              <w:left w:w="100" w:type="dxa"/>
            </w:tcMar>
            <w:vAlign w:val="center"/>
          </w:tcPr>
          <w:p w:rsidR="0062612A" w:rsidRDefault="00ED1DD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612A" w:rsidRDefault="0062612A">
            <w:pPr>
              <w:spacing w:after="0"/>
              <w:ind w:left="135"/>
              <w:jc w:val="center"/>
            </w:pPr>
          </w:p>
        </w:tc>
        <w:tc>
          <w:tcPr>
            <w:tcW w:w="1793" w:type="dxa"/>
            <w:tcMar>
              <w:top w:w="50" w:type="dxa"/>
              <w:left w:w="100" w:type="dxa"/>
            </w:tcMar>
            <w:vAlign w:val="center"/>
          </w:tcPr>
          <w:p w:rsidR="0062612A" w:rsidRDefault="0062612A">
            <w:pPr>
              <w:spacing w:after="0"/>
              <w:ind w:left="135"/>
              <w:jc w:val="center"/>
            </w:pPr>
          </w:p>
        </w:tc>
        <w:tc>
          <w:tcPr>
            <w:tcW w:w="2662"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41</w:t>
              </w:r>
              <w:r>
                <w:rPr>
                  <w:rFonts w:ascii="Times New Roman" w:hAnsi="Times New Roman"/>
                  <w:color w:val="0000FF"/>
                  <w:u w:val="single"/>
                </w:rPr>
                <w:t>aa</w:t>
              </w:r>
              <w:r w:rsidRPr="005A4E24">
                <w:rPr>
                  <w:rFonts w:ascii="Times New Roman" w:hAnsi="Times New Roman"/>
                  <w:color w:val="0000FF"/>
                  <w:u w:val="single"/>
                  <w:lang w:val="ru-RU"/>
                </w:rPr>
                <w:t>8</w:t>
              </w:r>
              <w:r>
                <w:rPr>
                  <w:rFonts w:ascii="Times New Roman" w:hAnsi="Times New Roman"/>
                  <w:color w:val="0000FF"/>
                  <w:u w:val="single"/>
                </w:rPr>
                <w:t>c</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612A" w:rsidRDefault="0062612A"/>
        </w:tc>
      </w:tr>
    </w:tbl>
    <w:p w:rsidR="0062612A" w:rsidRPr="00290199" w:rsidRDefault="0062612A">
      <w:pPr>
        <w:rPr>
          <w:lang w:val="ru-RU"/>
        </w:rPr>
        <w:sectPr w:rsidR="0062612A" w:rsidRPr="00290199"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Pr="00290199" w:rsidRDefault="0062612A">
      <w:pPr>
        <w:rPr>
          <w:lang w:val="ru-RU"/>
        </w:rPr>
        <w:sectPr w:rsidR="0062612A" w:rsidRPr="00290199"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bookmarkStart w:id="11" w:name="block-19173659"/>
      <w:bookmarkEnd w:id="10"/>
      <w:r>
        <w:rPr>
          <w:rFonts w:ascii="Times New Roman" w:hAnsi="Times New Roman"/>
          <w:b/>
          <w:color w:val="000000"/>
          <w:sz w:val="28"/>
        </w:rPr>
        <w:lastRenderedPageBreak/>
        <w:t xml:space="preserve"> ПОУРОЧНОЕ ПЛАНИРОВАНИЕ </w:t>
      </w:r>
    </w:p>
    <w:p w:rsidR="0062612A" w:rsidRDefault="00ED1D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62612A" w:rsidTr="00290199">
        <w:trPr>
          <w:trHeight w:val="144"/>
          <w:tblCellSpacing w:w="20" w:type="nil"/>
        </w:trPr>
        <w:tc>
          <w:tcPr>
            <w:tcW w:w="914"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3963"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Тема урока </w:t>
            </w:r>
          </w:p>
          <w:p w:rsidR="0062612A" w:rsidRDefault="0062612A">
            <w:pPr>
              <w:spacing w:after="0"/>
              <w:ind w:left="135"/>
            </w:pPr>
          </w:p>
        </w:tc>
        <w:tc>
          <w:tcPr>
            <w:tcW w:w="4943" w:type="dxa"/>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Дата изучения </w:t>
            </w:r>
          </w:p>
          <w:p w:rsidR="0062612A" w:rsidRDefault="0062612A">
            <w:pPr>
              <w:spacing w:after="0"/>
              <w:ind w:left="135"/>
            </w:pPr>
          </w:p>
        </w:tc>
        <w:tc>
          <w:tcPr>
            <w:tcW w:w="2873"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rsidTr="00290199">
        <w:trPr>
          <w:trHeight w:val="144"/>
          <w:tblCellSpacing w:w="20" w:type="nil"/>
        </w:trPr>
        <w:tc>
          <w:tcPr>
            <w:tcW w:w="0" w:type="auto"/>
            <w:vMerge/>
            <w:tcBorders>
              <w:top w:val="nil"/>
            </w:tcBorders>
            <w:tcMar>
              <w:top w:w="50" w:type="dxa"/>
              <w:left w:w="100" w:type="dxa"/>
            </w:tcMar>
          </w:tcPr>
          <w:p w:rsidR="0062612A" w:rsidRDefault="0062612A"/>
        </w:tc>
        <w:tc>
          <w:tcPr>
            <w:tcW w:w="3963" w:type="dxa"/>
            <w:vMerge/>
            <w:tcBorders>
              <w:top w:val="nil"/>
            </w:tcBorders>
            <w:tcMar>
              <w:top w:w="50" w:type="dxa"/>
              <w:left w:w="100" w:type="dxa"/>
            </w:tcMar>
          </w:tcPr>
          <w:p w:rsidR="0062612A" w:rsidRDefault="0062612A"/>
        </w:tc>
        <w:tc>
          <w:tcPr>
            <w:tcW w:w="1192"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841"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910"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cca</w:t>
              </w:r>
              <w:r w:rsidRPr="005A4E24">
                <w:rPr>
                  <w:rFonts w:ascii="Times New Roman" w:hAnsi="Times New Roman"/>
                  <w:color w:val="0000FF"/>
                  <w:u w:val="single"/>
                  <w:lang w:val="ru-RU"/>
                </w:rPr>
                <w:t>60</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ccc</w:t>
              </w:r>
              <w:r w:rsidRPr="005A4E24">
                <w:rPr>
                  <w:rFonts w:ascii="Times New Roman" w:hAnsi="Times New Roman"/>
                  <w:color w:val="0000FF"/>
                  <w:u w:val="single"/>
                  <w:lang w:val="ru-RU"/>
                </w:rPr>
                <w:t>0</w:t>
              </w:r>
              <w:r>
                <w:rPr>
                  <w:rFonts w:ascii="Times New Roman" w:hAnsi="Times New Roman"/>
                  <w:color w:val="0000FF"/>
                  <w:u w:val="single"/>
                </w:rPr>
                <w:t>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ccc</w:t>
              </w:r>
              <w:r w:rsidRPr="005A4E24">
                <w:rPr>
                  <w:rFonts w:ascii="Times New Roman" w:hAnsi="Times New Roman"/>
                  <w:color w:val="0000FF"/>
                  <w:u w:val="single"/>
                  <w:lang w:val="ru-RU"/>
                </w:rPr>
                <w:t>0</w:t>
              </w:r>
              <w:r>
                <w:rPr>
                  <w:rFonts w:ascii="Times New Roman" w:hAnsi="Times New Roman"/>
                  <w:color w:val="0000FF"/>
                  <w:u w:val="single"/>
                </w:rPr>
                <w:t>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ccf</w:t>
              </w:r>
              <w:r w:rsidRPr="005A4E24">
                <w:rPr>
                  <w:rFonts w:ascii="Times New Roman" w:hAnsi="Times New Roman"/>
                  <w:color w:val="0000FF"/>
                  <w:u w:val="single"/>
                  <w:lang w:val="ru-RU"/>
                </w:rPr>
                <w:t>56</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w:t>
              </w:r>
              <w:r w:rsidRPr="005A4E24">
                <w:rPr>
                  <w:rFonts w:ascii="Times New Roman" w:hAnsi="Times New Roman"/>
                  <w:color w:val="0000FF"/>
                  <w:u w:val="single"/>
                  <w:lang w:val="ru-RU"/>
                </w:rPr>
                <w:t>0</w:t>
              </w:r>
              <w:r>
                <w:rPr>
                  <w:rFonts w:ascii="Times New Roman" w:hAnsi="Times New Roman"/>
                  <w:color w:val="0000FF"/>
                  <w:u w:val="single"/>
                </w:rPr>
                <w:t>c</w:t>
              </w:r>
              <w:r w:rsidRPr="005A4E24">
                <w:rPr>
                  <w:rFonts w:ascii="Times New Roman" w:hAnsi="Times New Roman"/>
                  <w:color w:val="0000FF"/>
                  <w:u w:val="single"/>
                  <w:lang w:val="ru-RU"/>
                </w:rPr>
                <w:t>8</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w:t>
              </w:r>
              <w:r w:rsidRPr="005A4E24">
                <w:rPr>
                  <w:rFonts w:ascii="Times New Roman" w:hAnsi="Times New Roman"/>
                  <w:color w:val="0000FF"/>
                  <w:u w:val="single"/>
                  <w:lang w:val="ru-RU"/>
                </w:rPr>
                <w:t>9</w:t>
              </w:r>
              <w:r>
                <w:rPr>
                  <w:rFonts w:ascii="Times New Roman" w:hAnsi="Times New Roman"/>
                  <w:color w:val="0000FF"/>
                  <w:u w:val="single"/>
                </w:rPr>
                <w:t>ce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3963" w:type="dxa"/>
            <w:tcMar>
              <w:top w:w="50" w:type="dxa"/>
              <w:left w:w="100" w:type="dxa"/>
            </w:tcMar>
            <w:vAlign w:val="center"/>
          </w:tcPr>
          <w:p w:rsidR="0062612A" w:rsidRPr="005A4E24" w:rsidRDefault="00ED1DD0" w:rsidP="00290199">
            <w:pPr>
              <w:spacing w:after="0"/>
              <w:ind w:left="135"/>
              <w:rPr>
                <w:lang w:val="ru-RU"/>
              </w:rPr>
            </w:pPr>
            <w:r w:rsidRPr="005A4E2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w:t>
              </w:r>
              <w:r w:rsidRPr="005A4E24">
                <w:rPr>
                  <w:rFonts w:ascii="Times New Roman" w:hAnsi="Times New Roman"/>
                  <w:color w:val="0000FF"/>
                  <w:u w:val="single"/>
                  <w:lang w:val="ru-RU"/>
                </w:rPr>
                <w:t>65</w:t>
              </w:r>
              <w:r>
                <w:rPr>
                  <w:rFonts w:ascii="Times New Roman" w:hAnsi="Times New Roman"/>
                  <w:color w:val="0000FF"/>
                  <w:u w:val="single"/>
                </w:rPr>
                <w:t>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3963" w:type="dxa"/>
            <w:tcMar>
              <w:top w:w="50" w:type="dxa"/>
              <w:left w:w="100" w:type="dxa"/>
            </w:tcMar>
            <w:vAlign w:val="center"/>
          </w:tcPr>
          <w:p w:rsidR="0062612A" w:rsidRPr="005A4E24" w:rsidRDefault="00ED1DD0" w:rsidP="00290199">
            <w:pPr>
              <w:spacing w:after="0"/>
              <w:ind w:left="135"/>
              <w:rPr>
                <w:lang w:val="ru-RU"/>
              </w:rPr>
            </w:pPr>
            <w:r w:rsidRPr="005A4E24">
              <w:rPr>
                <w:rFonts w:ascii="Times New Roman" w:hAnsi="Times New Roman"/>
                <w:color w:val="000000"/>
                <w:sz w:val="24"/>
                <w:lang w:val="ru-RU"/>
              </w:rPr>
              <w:t xml:space="preserve">Методы изучения живой природы: </w:t>
            </w:r>
            <w:r w:rsidRPr="005A4E24">
              <w:rPr>
                <w:rFonts w:ascii="Times New Roman" w:hAnsi="Times New Roman"/>
                <w:color w:val="000000"/>
                <w:sz w:val="24"/>
                <w:lang w:val="ru-RU"/>
              </w:rPr>
              <w:lastRenderedPageBreak/>
              <w:t xml:space="preserve">описание.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w:t>
              </w:r>
              <w:r w:rsidRPr="005A4E24">
                <w:rPr>
                  <w:rFonts w:ascii="Times New Roman" w:hAnsi="Times New Roman"/>
                  <w:color w:val="0000FF"/>
                  <w:u w:val="single"/>
                  <w:lang w:val="ru-RU"/>
                </w:rPr>
                <w:t>866</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lastRenderedPageBreak/>
              <w:t>9</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cdb</w:t>
              </w:r>
              <w:r w:rsidRPr="005A4E24">
                <w:rPr>
                  <w:rFonts w:ascii="Times New Roman" w:hAnsi="Times New Roman"/>
                  <w:color w:val="0000FF"/>
                  <w:u w:val="single"/>
                  <w:lang w:val="ru-RU"/>
                </w:rPr>
                <w:t>36</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w:t>
              </w:r>
              <w:r w:rsidRPr="005A4E24">
                <w:rPr>
                  <w:rFonts w:ascii="Times New Roman" w:hAnsi="Times New Roman"/>
                  <w:color w:val="0000FF"/>
                  <w:u w:val="single"/>
                  <w:lang w:val="ru-RU"/>
                </w:rPr>
                <w:t>3</w:t>
              </w:r>
              <w:r>
                <w:rPr>
                  <w:rFonts w:ascii="Times New Roman" w:hAnsi="Times New Roman"/>
                  <w:color w:val="0000FF"/>
                  <w:u w:val="single"/>
                </w:rPr>
                <w:t>de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3963" w:type="dxa"/>
            <w:tcMar>
              <w:top w:w="50" w:type="dxa"/>
              <w:left w:w="100" w:type="dxa"/>
            </w:tcMar>
            <w:vAlign w:val="center"/>
          </w:tcPr>
          <w:p w:rsidR="0062612A" w:rsidRPr="005A4E24" w:rsidRDefault="00ED1DD0" w:rsidP="00546E76">
            <w:pPr>
              <w:spacing w:after="0"/>
              <w:ind w:left="135"/>
              <w:rPr>
                <w:lang w:val="ru-RU"/>
              </w:rPr>
            </w:pPr>
            <w:r w:rsidRPr="005A4E24">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cddde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12</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w:t>
              </w:r>
              <w:r w:rsidRPr="005A4E24">
                <w:rPr>
                  <w:rFonts w:ascii="Times New Roman" w:hAnsi="Times New Roman"/>
                  <w:color w:val="0000FF"/>
                  <w:u w:val="single"/>
                  <w:lang w:val="ru-RU"/>
                </w:rPr>
                <w:t>568</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3963" w:type="dxa"/>
            <w:tcMar>
              <w:top w:w="50" w:type="dxa"/>
              <w:left w:w="100" w:type="dxa"/>
            </w:tcMar>
            <w:vAlign w:val="center"/>
          </w:tcPr>
          <w:p w:rsidR="0062612A" w:rsidRPr="005A4E24" w:rsidRDefault="00ED1DD0" w:rsidP="00290199">
            <w:pPr>
              <w:spacing w:after="0"/>
              <w:ind w:left="135"/>
              <w:rPr>
                <w:lang w:val="ru-RU"/>
              </w:rPr>
            </w:pPr>
            <w:r w:rsidRPr="005A4E24">
              <w:rPr>
                <w:rFonts w:ascii="Times New Roman" w:hAnsi="Times New Roman"/>
                <w:color w:val="000000"/>
                <w:sz w:val="24"/>
                <w:lang w:val="ru-RU"/>
              </w:rPr>
              <w:t xml:space="preserve">Свойства живых организмов.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w:t>
              </w:r>
              <w:r w:rsidRPr="005A4E24">
                <w:rPr>
                  <w:rFonts w:ascii="Times New Roman" w:hAnsi="Times New Roman"/>
                  <w:color w:val="0000FF"/>
                  <w:u w:val="single"/>
                  <w:lang w:val="ru-RU"/>
                </w:rPr>
                <w:t>73</w:t>
              </w:r>
              <w:r>
                <w:rPr>
                  <w:rFonts w:ascii="Times New Roman" w:hAnsi="Times New Roman"/>
                  <w:color w:val="0000FF"/>
                  <w:u w:val="single"/>
                </w:rPr>
                <w:t>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3963" w:type="dxa"/>
            <w:tcMar>
              <w:top w:w="50" w:type="dxa"/>
              <w:left w:w="100" w:type="dxa"/>
            </w:tcMar>
            <w:vAlign w:val="center"/>
          </w:tcPr>
          <w:p w:rsidR="0062612A" w:rsidRPr="005A4E24" w:rsidRDefault="00ED1DD0" w:rsidP="00290199">
            <w:pPr>
              <w:spacing w:after="0"/>
              <w:ind w:left="135"/>
              <w:rPr>
                <w:lang w:val="ru-RU"/>
              </w:rPr>
            </w:pPr>
            <w:r w:rsidRPr="005A4E24">
              <w:rPr>
                <w:rFonts w:ascii="Times New Roman" w:hAnsi="Times New Roman"/>
                <w:color w:val="000000"/>
                <w:sz w:val="24"/>
                <w:lang w:val="ru-RU"/>
              </w:rPr>
              <w:t xml:space="preserve">Разнообразие организмов и их классификация.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w:t>
              </w:r>
              <w:r w:rsidRPr="005A4E24">
                <w:rPr>
                  <w:rFonts w:ascii="Times New Roman" w:hAnsi="Times New Roman"/>
                  <w:color w:val="0000FF"/>
                  <w:u w:val="single"/>
                  <w:lang w:val="ru-RU"/>
                </w:rPr>
                <w:t>8</w:t>
              </w:r>
              <w:r>
                <w:rPr>
                  <w:rFonts w:ascii="Times New Roman" w:hAnsi="Times New Roman"/>
                  <w:color w:val="0000FF"/>
                  <w:u w:val="single"/>
                </w:rPr>
                <w:t>ec</w:t>
              </w:r>
            </w:hyperlink>
          </w:p>
        </w:tc>
      </w:tr>
      <w:tr w:rsidR="0062612A"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18</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w:t>
              </w:r>
              <w:r w:rsidRPr="005A4E24">
                <w:rPr>
                  <w:rFonts w:ascii="Times New Roman" w:hAnsi="Times New Roman"/>
                  <w:color w:val="0000FF"/>
                  <w:u w:val="single"/>
                  <w:lang w:val="ru-RU"/>
                </w:rPr>
                <w:t>8</w:t>
              </w:r>
              <w:r>
                <w:rPr>
                  <w:rFonts w:ascii="Times New Roman" w:hAnsi="Times New Roman"/>
                  <w:color w:val="0000FF"/>
                  <w:u w:val="single"/>
                </w:rPr>
                <w:t>ec</w:t>
              </w:r>
            </w:hyperlink>
          </w:p>
        </w:tc>
      </w:tr>
      <w:tr w:rsidR="0062612A"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19</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20</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cea</w:t>
              </w:r>
              <w:r w:rsidRPr="005A4E24">
                <w:rPr>
                  <w:rFonts w:ascii="Times New Roman" w:hAnsi="Times New Roman"/>
                  <w:color w:val="0000FF"/>
                  <w:u w:val="single"/>
                  <w:lang w:val="ru-RU"/>
                </w:rPr>
                <w:t>68</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21</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cec</w:t>
              </w:r>
              <w:r w:rsidRPr="005A4E24">
                <w:rPr>
                  <w:rFonts w:ascii="Times New Roman" w:hAnsi="Times New Roman"/>
                  <w:color w:val="0000FF"/>
                  <w:u w:val="single"/>
                  <w:lang w:val="ru-RU"/>
                </w:rPr>
                <w:t>3</w:t>
              </w:r>
              <w:r>
                <w:rPr>
                  <w:rFonts w:ascii="Times New Roman" w:hAnsi="Times New Roman"/>
                  <w:color w:val="0000FF"/>
                  <w:u w:val="single"/>
                </w:rPr>
                <w:t>e</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22</w:t>
            </w:r>
          </w:p>
        </w:tc>
        <w:tc>
          <w:tcPr>
            <w:tcW w:w="3963"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Почвенная среда обитания </w:t>
            </w:r>
            <w:r w:rsidRPr="005A4E24">
              <w:rPr>
                <w:rFonts w:ascii="Times New Roman" w:hAnsi="Times New Roman"/>
                <w:color w:val="000000"/>
                <w:sz w:val="24"/>
                <w:lang w:val="ru-RU"/>
              </w:rPr>
              <w:lastRenderedPageBreak/>
              <w:t xml:space="preserve">организмов.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cedba</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lastRenderedPageBreak/>
              <w:t>23</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w:t>
              </w:r>
              <w:r w:rsidRPr="005A4E24">
                <w:rPr>
                  <w:rFonts w:ascii="Times New Roman" w:hAnsi="Times New Roman"/>
                  <w:color w:val="0000FF"/>
                  <w:u w:val="single"/>
                  <w:lang w:val="ru-RU"/>
                </w:rPr>
                <w:t>684</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24</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w:t>
              </w:r>
              <w:r w:rsidRPr="005A4E24">
                <w:rPr>
                  <w:rFonts w:ascii="Times New Roman" w:hAnsi="Times New Roman"/>
                  <w:color w:val="0000FF"/>
                  <w:u w:val="single"/>
                  <w:lang w:val="ru-RU"/>
                </w:rPr>
                <w:t>508</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25</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w:t>
              </w:r>
              <w:r w:rsidRPr="005A4E24">
                <w:rPr>
                  <w:rFonts w:ascii="Times New Roman" w:hAnsi="Times New Roman"/>
                  <w:color w:val="0000FF"/>
                  <w:u w:val="single"/>
                  <w:lang w:val="ru-RU"/>
                </w:rPr>
                <w:t>684</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26</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w:t>
              </w:r>
              <w:r w:rsidRPr="005A4E24">
                <w:rPr>
                  <w:rFonts w:ascii="Times New Roman" w:hAnsi="Times New Roman"/>
                  <w:color w:val="0000FF"/>
                  <w:u w:val="single"/>
                  <w:lang w:val="ru-RU"/>
                </w:rPr>
                <w:t>684</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27</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w:t>
              </w:r>
              <w:r w:rsidRPr="005A4E24">
                <w:rPr>
                  <w:rFonts w:ascii="Times New Roman" w:hAnsi="Times New Roman"/>
                  <w:color w:val="0000FF"/>
                  <w:u w:val="single"/>
                  <w:lang w:val="ru-RU"/>
                </w:rPr>
                <w:t>7</w:t>
              </w:r>
              <w:r>
                <w:rPr>
                  <w:rFonts w:ascii="Times New Roman" w:hAnsi="Times New Roman"/>
                  <w:color w:val="0000FF"/>
                  <w:u w:val="single"/>
                </w:rPr>
                <w:t>e</w:t>
              </w:r>
              <w:r w:rsidRPr="005A4E24">
                <w:rPr>
                  <w:rFonts w:ascii="Times New Roman" w:hAnsi="Times New Roman"/>
                  <w:color w:val="0000FF"/>
                  <w:u w:val="single"/>
                  <w:lang w:val="ru-RU"/>
                </w:rPr>
                <w:t>2</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28</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cfb</w:t>
              </w:r>
              <w:r w:rsidRPr="005A4E24">
                <w:rPr>
                  <w:rFonts w:ascii="Times New Roman" w:hAnsi="Times New Roman"/>
                  <w:color w:val="0000FF"/>
                  <w:u w:val="single"/>
                  <w:lang w:val="ru-RU"/>
                </w:rPr>
                <w:t>20</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29</w:t>
            </w:r>
          </w:p>
        </w:tc>
        <w:tc>
          <w:tcPr>
            <w:tcW w:w="3963"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Искусственные сообщества, их отличие от природных сообществ </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cfd</w:t>
              </w:r>
              <w:r w:rsidRPr="005A4E24">
                <w:rPr>
                  <w:rFonts w:ascii="Times New Roman" w:hAnsi="Times New Roman"/>
                  <w:color w:val="0000FF"/>
                  <w:u w:val="single"/>
                  <w:lang w:val="ru-RU"/>
                </w:rPr>
                <w:t>3</w:t>
              </w:r>
              <w:r>
                <w:rPr>
                  <w:rFonts w:ascii="Times New Roman" w:hAnsi="Times New Roman"/>
                  <w:color w:val="0000FF"/>
                  <w:u w:val="single"/>
                </w:rPr>
                <w:t>c</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30</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cfeea</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31</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0340</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32</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0340</w:t>
              </w:r>
            </w:hyperlink>
          </w:p>
        </w:tc>
      </w:tr>
      <w:tr w:rsidR="0062612A" w:rsidRPr="00B95C94"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33</w:t>
            </w:r>
          </w:p>
        </w:tc>
        <w:tc>
          <w:tcPr>
            <w:tcW w:w="3963" w:type="dxa"/>
            <w:tcMar>
              <w:top w:w="50" w:type="dxa"/>
              <w:left w:w="100" w:type="dxa"/>
            </w:tcMar>
            <w:vAlign w:val="center"/>
          </w:tcPr>
          <w:p w:rsidR="0062612A" w:rsidRDefault="00ED1DD0">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064</w:t>
              </w:r>
              <w:r>
                <w:rPr>
                  <w:rFonts w:ascii="Times New Roman" w:hAnsi="Times New Roman"/>
                  <w:color w:val="0000FF"/>
                  <w:u w:val="single"/>
                </w:rPr>
                <w:t>c</w:t>
              </w:r>
            </w:hyperlink>
          </w:p>
        </w:tc>
      </w:tr>
      <w:tr w:rsidR="0062612A" w:rsidTr="00290199">
        <w:trPr>
          <w:trHeight w:val="144"/>
          <w:tblCellSpacing w:w="20" w:type="nil"/>
        </w:trPr>
        <w:tc>
          <w:tcPr>
            <w:tcW w:w="914" w:type="dxa"/>
            <w:tcMar>
              <w:top w:w="50" w:type="dxa"/>
              <w:left w:w="100" w:type="dxa"/>
            </w:tcMar>
            <w:vAlign w:val="center"/>
          </w:tcPr>
          <w:p w:rsidR="0062612A" w:rsidRDefault="00ED1DD0">
            <w:pPr>
              <w:spacing w:after="0"/>
            </w:pPr>
            <w:r>
              <w:rPr>
                <w:rFonts w:ascii="Times New Roman" w:hAnsi="Times New Roman"/>
                <w:color w:val="000000"/>
                <w:sz w:val="24"/>
              </w:rPr>
              <w:t>34</w:t>
            </w:r>
          </w:p>
        </w:tc>
        <w:tc>
          <w:tcPr>
            <w:tcW w:w="396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Tr="00290199">
        <w:trPr>
          <w:trHeight w:val="144"/>
          <w:tblCellSpacing w:w="20" w:type="nil"/>
        </w:trPr>
        <w:tc>
          <w:tcPr>
            <w:tcW w:w="4877" w:type="dxa"/>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0"/>
        <w:gridCol w:w="4020"/>
        <w:gridCol w:w="1169"/>
        <w:gridCol w:w="1828"/>
        <w:gridCol w:w="1984"/>
        <w:gridCol w:w="1286"/>
        <w:gridCol w:w="2873"/>
      </w:tblGrid>
      <w:tr w:rsidR="0062612A" w:rsidTr="00497DCA">
        <w:trPr>
          <w:trHeight w:val="144"/>
          <w:tblCellSpacing w:w="20" w:type="nil"/>
        </w:trPr>
        <w:tc>
          <w:tcPr>
            <w:tcW w:w="880"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4020"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Тема урока </w:t>
            </w:r>
          </w:p>
          <w:p w:rsidR="0062612A" w:rsidRDefault="0062612A">
            <w:pPr>
              <w:spacing w:after="0"/>
              <w:ind w:left="135"/>
            </w:pPr>
          </w:p>
        </w:tc>
        <w:tc>
          <w:tcPr>
            <w:tcW w:w="4981" w:type="dxa"/>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128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Дата изучения </w:t>
            </w:r>
          </w:p>
          <w:p w:rsidR="0062612A" w:rsidRDefault="0062612A">
            <w:pPr>
              <w:spacing w:after="0"/>
              <w:ind w:left="135"/>
            </w:pPr>
          </w:p>
        </w:tc>
        <w:tc>
          <w:tcPr>
            <w:tcW w:w="2873"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rsidTr="00497DCA">
        <w:trPr>
          <w:trHeight w:val="144"/>
          <w:tblCellSpacing w:w="20" w:type="nil"/>
        </w:trPr>
        <w:tc>
          <w:tcPr>
            <w:tcW w:w="880" w:type="dxa"/>
            <w:vMerge/>
            <w:tcBorders>
              <w:top w:val="nil"/>
            </w:tcBorders>
            <w:tcMar>
              <w:top w:w="50" w:type="dxa"/>
              <w:left w:w="100" w:type="dxa"/>
            </w:tcMar>
          </w:tcPr>
          <w:p w:rsidR="0062612A" w:rsidRDefault="0062612A"/>
        </w:tc>
        <w:tc>
          <w:tcPr>
            <w:tcW w:w="4020" w:type="dxa"/>
            <w:vMerge/>
            <w:tcBorders>
              <w:top w:val="nil"/>
            </w:tcBorders>
            <w:tcMar>
              <w:top w:w="50" w:type="dxa"/>
              <w:left w:w="100" w:type="dxa"/>
            </w:tcMar>
          </w:tcPr>
          <w:p w:rsidR="0062612A" w:rsidRDefault="0062612A"/>
        </w:tc>
        <w:tc>
          <w:tcPr>
            <w:tcW w:w="1169"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828"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984"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1286" w:type="dxa"/>
            <w:vMerge/>
            <w:tcBorders>
              <w:top w:val="nil"/>
            </w:tcBorders>
            <w:tcMar>
              <w:top w:w="50" w:type="dxa"/>
              <w:left w:w="100" w:type="dxa"/>
            </w:tcMar>
          </w:tcPr>
          <w:p w:rsidR="0062612A" w:rsidRDefault="0062612A"/>
        </w:tc>
        <w:tc>
          <w:tcPr>
            <w:tcW w:w="2873" w:type="dxa"/>
            <w:vMerge/>
            <w:tcBorders>
              <w:top w:val="nil"/>
            </w:tcBorders>
            <w:tcMar>
              <w:top w:w="50" w:type="dxa"/>
              <w:left w:w="100" w:type="dxa"/>
            </w:tcMar>
          </w:tcPr>
          <w:p w:rsidR="0062612A" w:rsidRDefault="0062612A"/>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w:t>
              </w:r>
              <w:r>
                <w:rPr>
                  <w:rFonts w:ascii="Times New Roman" w:hAnsi="Times New Roman"/>
                  <w:color w:val="0000FF"/>
                  <w:u w:val="single"/>
                </w:rPr>
                <w:t>af</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w:t>
              </w:r>
              <w:r>
                <w:rPr>
                  <w:rFonts w:ascii="Times New Roman" w:hAnsi="Times New Roman"/>
                  <w:color w:val="0000FF"/>
                  <w:u w:val="single"/>
                </w:rPr>
                <w:t>c</w:t>
              </w:r>
              <w:r w:rsidRPr="005A4E24">
                <w:rPr>
                  <w:rFonts w:ascii="Times New Roman" w:hAnsi="Times New Roman"/>
                  <w:color w:val="0000FF"/>
                  <w:u w:val="single"/>
                  <w:lang w:val="ru-RU"/>
                </w:rPr>
                <w:t>82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w:t>
              </w:r>
              <w:r>
                <w:rPr>
                  <w:rFonts w:ascii="Times New Roman" w:hAnsi="Times New Roman"/>
                  <w:color w:val="0000FF"/>
                  <w:u w:val="single"/>
                </w:rPr>
                <w:t>de</w:t>
              </w:r>
              <w:r w:rsidRPr="005A4E24">
                <w:rPr>
                  <w:rFonts w:ascii="Times New Roman" w:hAnsi="Times New Roman"/>
                  <w:color w:val="0000FF"/>
                  <w:u w:val="single"/>
                  <w:lang w:val="ru-RU"/>
                </w:rPr>
                <w:t>0</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Растительная клетка, ее изучение.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0</w:t>
              </w:r>
              <w:r>
                <w:rPr>
                  <w:rFonts w:ascii="Times New Roman" w:hAnsi="Times New Roman"/>
                  <w:color w:val="0000FF"/>
                  <w:u w:val="single"/>
                </w:rPr>
                <w:t>fde</w:t>
              </w:r>
            </w:hyperlink>
          </w:p>
        </w:tc>
      </w:tr>
      <w:tr w:rsidR="0062612A"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Химический состав клетки.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Растительные ткани, их функции.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115</w:t>
              </w:r>
              <w:r>
                <w:rPr>
                  <w:rFonts w:ascii="Times New Roman" w:hAnsi="Times New Roman"/>
                  <w:color w:val="0000FF"/>
                  <w:u w:val="single"/>
                </w:rPr>
                <w:t>a</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12</w:t>
              </w:r>
              <w:r>
                <w:rPr>
                  <w:rFonts w:ascii="Times New Roman" w:hAnsi="Times New Roman"/>
                  <w:color w:val="0000FF"/>
                  <w:u w:val="single"/>
                </w:rPr>
                <w:t>ae</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Строение семян.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w:t>
              </w:r>
              <w:r>
                <w:rPr>
                  <w:rFonts w:ascii="Times New Roman" w:hAnsi="Times New Roman"/>
                  <w:color w:val="0000FF"/>
                  <w:u w:val="single"/>
                </w:rPr>
                <w:t>cca</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4020" w:type="dxa"/>
            <w:tcMar>
              <w:top w:w="50" w:type="dxa"/>
              <w:left w:w="100" w:type="dxa"/>
            </w:tcMar>
            <w:vAlign w:val="center"/>
          </w:tcPr>
          <w:p w:rsidR="0062612A" w:rsidRPr="001E56F3" w:rsidRDefault="00ED1DD0" w:rsidP="00497DCA">
            <w:pPr>
              <w:spacing w:after="0"/>
              <w:ind w:left="135"/>
              <w:rPr>
                <w:lang w:val="ru-RU"/>
              </w:rPr>
            </w:pPr>
            <w:r w:rsidRPr="005A4E2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w:t>
            </w:r>
            <w:r w:rsidRPr="005A4E24">
              <w:rPr>
                <w:rFonts w:ascii="Times New Roman" w:hAnsi="Times New Roman"/>
                <w:color w:val="000000"/>
                <w:sz w:val="24"/>
                <w:lang w:val="ru-RU"/>
              </w:rPr>
              <w:lastRenderedPageBreak/>
              <w:t xml:space="preserve">систем (стержневой и мочковатой) </w:t>
            </w:r>
          </w:p>
        </w:tc>
        <w:tc>
          <w:tcPr>
            <w:tcW w:w="1169" w:type="dxa"/>
            <w:tcMar>
              <w:top w:w="50" w:type="dxa"/>
              <w:left w:w="100" w:type="dxa"/>
            </w:tcMar>
            <w:vAlign w:val="center"/>
          </w:tcPr>
          <w:p w:rsidR="0062612A" w:rsidRDefault="00ED1DD0">
            <w:pPr>
              <w:spacing w:after="0"/>
              <w:ind w:left="135"/>
              <w:jc w:val="center"/>
            </w:pPr>
            <w:r w:rsidRPr="001E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1402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lastRenderedPageBreak/>
              <w:t>11</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197</w:t>
              </w:r>
              <w:r>
                <w:rPr>
                  <w:rFonts w:ascii="Times New Roman" w:hAnsi="Times New Roman"/>
                  <w:color w:val="0000FF"/>
                  <w:u w:val="single"/>
                </w:rPr>
                <w:t>a</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12</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Побег. Развитие побега из почки.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w:t>
              </w:r>
              <w:r>
                <w:rPr>
                  <w:rFonts w:ascii="Times New Roman" w:hAnsi="Times New Roman"/>
                  <w:color w:val="0000FF"/>
                  <w:u w:val="single"/>
                </w:rPr>
                <w:t>c</w:t>
              </w:r>
              <w:r w:rsidRPr="005A4E24">
                <w:rPr>
                  <w:rFonts w:ascii="Times New Roman" w:hAnsi="Times New Roman"/>
                  <w:color w:val="0000FF"/>
                  <w:u w:val="single"/>
                  <w:lang w:val="ru-RU"/>
                </w:rPr>
                <w:t>90</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Строение стебля.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28</w:t>
              </w:r>
              <w:r>
                <w:rPr>
                  <w:rFonts w:ascii="Times New Roman" w:hAnsi="Times New Roman"/>
                  <w:color w:val="0000FF"/>
                  <w:u w:val="single"/>
                </w:rPr>
                <w:t>ca</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Внешнее и внутреннее строение </w:t>
            </w:r>
            <w:r w:rsidR="00497DCA">
              <w:rPr>
                <w:rFonts w:ascii="Times New Roman" w:hAnsi="Times New Roman"/>
                <w:color w:val="000000"/>
                <w:sz w:val="24"/>
                <w:lang w:val="ru-RU"/>
              </w:rPr>
              <w:t>листа. Лаб.</w:t>
            </w:r>
            <w:r w:rsidRPr="005A4E24">
              <w:rPr>
                <w:rFonts w:ascii="Times New Roman" w:hAnsi="Times New Roman"/>
                <w:color w:val="000000"/>
                <w:sz w:val="24"/>
                <w:lang w:val="ru-RU"/>
              </w:rPr>
              <w:t xml:space="preserve"> работа «Ознакомление с внешним строением листьев и листорасположением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w:t>
              </w:r>
              <w:r>
                <w:rPr>
                  <w:rFonts w:ascii="Times New Roman" w:hAnsi="Times New Roman"/>
                  <w:color w:val="0000FF"/>
                  <w:u w:val="single"/>
                </w:rPr>
                <w:t>e</w:t>
              </w:r>
              <w:r w:rsidRPr="005A4E24">
                <w:rPr>
                  <w:rFonts w:ascii="Times New Roman" w:hAnsi="Times New Roman"/>
                  <w:color w:val="0000FF"/>
                  <w:u w:val="single"/>
                  <w:lang w:val="ru-RU"/>
                </w:rPr>
                <w:t>98</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Вид</w:t>
            </w:r>
            <w:r w:rsidR="00497DCA">
              <w:rPr>
                <w:rFonts w:ascii="Times New Roman" w:hAnsi="Times New Roman"/>
                <w:color w:val="000000"/>
                <w:sz w:val="24"/>
                <w:lang w:val="ru-RU"/>
              </w:rPr>
              <w:t>оизменения побегов. Лаб.</w:t>
            </w:r>
            <w:r w:rsidRPr="005A4E24">
              <w:rPr>
                <w:rFonts w:ascii="Times New Roman" w:hAnsi="Times New Roman"/>
                <w:color w:val="000000"/>
                <w:sz w:val="24"/>
                <w:lang w:val="ru-RU"/>
              </w:rPr>
              <w:t xml:space="preserve"> работа «Исследование строения корневища, клубня, луковицы»</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w:t>
              </w:r>
              <w:r>
                <w:rPr>
                  <w:rFonts w:ascii="Times New Roman" w:hAnsi="Times New Roman"/>
                  <w:color w:val="0000FF"/>
                  <w:u w:val="single"/>
                </w:rPr>
                <w:t>c</w:t>
              </w:r>
              <w:r w:rsidRPr="005A4E24">
                <w:rPr>
                  <w:rFonts w:ascii="Times New Roman" w:hAnsi="Times New Roman"/>
                  <w:color w:val="0000FF"/>
                  <w:u w:val="single"/>
                  <w:lang w:val="ru-RU"/>
                </w:rPr>
                <w:t>08</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3842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3842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18</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w:t>
              </w:r>
              <w:r>
                <w:rPr>
                  <w:rFonts w:ascii="Times New Roman" w:hAnsi="Times New Roman"/>
                  <w:color w:val="0000FF"/>
                  <w:u w:val="single"/>
                </w:rPr>
                <w:t>b</w:t>
              </w:r>
              <w:r w:rsidRPr="005A4E24">
                <w:rPr>
                  <w:rFonts w:ascii="Times New Roman" w:hAnsi="Times New Roman"/>
                  <w:color w:val="0000FF"/>
                  <w:u w:val="single"/>
                  <w:lang w:val="ru-RU"/>
                </w:rPr>
                <w:t>4</w:t>
              </w:r>
              <w:r>
                <w:rPr>
                  <w:rFonts w:ascii="Times New Roman" w:hAnsi="Times New Roman"/>
                  <w:color w:val="0000FF"/>
                  <w:u w:val="single"/>
                </w:rPr>
                <w:t>e</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19</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w:t>
              </w:r>
              <w:r>
                <w:rPr>
                  <w:rFonts w:ascii="Times New Roman" w:hAnsi="Times New Roman"/>
                  <w:color w:val="0000FF"/>
                  <w:u w:val="single"/>
                </w:rPr>
                <w:t>b</w:t>
              </w:r>
              <w:r w:rsidRPr="005A4E24">
                <w:rPr>
                  <w:rFonts w:ascii="Times New Roman" w:hAnsi="Times New Roman"/>
                  <w:color w:val="0000FF"/>
                  <w:u w:val="single"/>
                  <w:lang w:val="ru-RU"/>
                </w:rPr>
                <w:t>4</w:t>
              </w:r>
              <w:r>
                <w:rPr>
                  <w:rFonts w:ascii="Times New Roman" w:hAnsi="Times New Roman"/>
                  <w:color w:val="0000FF"/>
                  <w:u w:val="single"/>
                </w:rPr>
                <w:t>e</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20</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2550</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21</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1</w:t>
              </w:r>
              <w:r>
                <w:rPr>
                  <w:rFonts w:ascii="Times New Roman" w:hAnsi="Times New Roman"/>
                  <w:color w:val="0000FF"/>
                  <w:u w:val="single"/>
                </w:rPr>
                <w:t>b</w:t>
              </w:r>
              <w:r w:rsidRPr="005A4E24">
                <w:rPr>
                  <w:rFonts w:ascii="Times New Roman" w:hAnsi="Times New Roman"/>
                  <w:color w:val="0000FF"/>
                  <w:u w:val="single"/>
                  <w:lang w:val="ru-RU"/>
                </w:rPr>
                <w:t>00</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lastRenderedPageBreak/>
              <w:t>22</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Фотосинтез.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2028</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23</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2028</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24</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21</w:t>
              </w:r>
              <w:r>
                <w:rPr>
                  <w:rFonts w:ascii="Times New Roman" w:hAnsi="Times New Roman"/>
                  <w:color w:val="0000FF"/>
                  <w:u w:val="single"/>
                </w:rPr>
                <w:t>c</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25</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2320</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26</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Транспорт веществ в растении.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w:t>
              </w:r>
              <w:r>
                <w:rPr>
                  <w:rFonts w:ascii="Times New Roman" w:hAnsi="Times New Roman"/>
                  <w:color w:val="0000FF"/>
                  <w:u w:val="single"/>
                </w:rPr>
                <w:t>c</w:t>
              </w:r>
              <w:r w:rsidRPr="005A4E24">
                <w:rPr>
                  <w:rFonts w:ascii="Times New Roman" w:hAnsi="Times New Roman"/>
                  <w:color w:val="0000FF"/>
                  <w:u w:val="single"/>
                  <w:lang w:val="ru-RU"/>
                </w:rPr>
                <w:t>08</w:t>
              </w:r>
            </w:hyperlink>
          </w:p>
        </w:tc>
      </w:tr>
      <w:tr w:rsidR="0062612A"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27</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28</w:t>
            </w:r>
          </w:p>
        </w:tc>
        <w:tc>
          <w:tcPr>
            <w:tcW w:w="4020"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w:t>
              </w:r>
              <w:r>
                <w:rPr>
                  <w:rFonts w:ascii="Times New Roman" w:hAnsi="Times New Roman"/>
                  <w:color w:val="0000FF"/>
                  <w:u w:val="single"/>
                </w:rPr>
                <w:t>cca</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29</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2</w:t>
              </w:r>
              <w:r>
                <w:rPr>
                  <w:rFonts w:ascii="Times New Roman" w:hAnsi="Times New Roman"/>
                  <w:color w:val="0000FF"/>
                  <w:u w:val="single"/>
                </w:rPr>
                <w:t>fb</w:t>
              </w:r>
              <w:r w:rsidRPr="005A4E24">
                <w:rPr>
                  <w:rFonts w:ascii="Times New Roman" w:hAnsi="Times New Roman"/>
                  <w:color w:val="0000FF"/>
                  <w:u w:val="single"/>
                  <w:lang w:val="ru-RU"/>
                </w:rPr>
                <w:t>4</w:t>
              </w:r>
            </w:hyperlink>
          </w:p>
        </w:tc>
      </w:tr>
      <w:tr w:rsidR="0062612A"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30</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31</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3842</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32</w:t>
            </w:r>
          </w:p>
        </w:tc>
        <w:tc>
          <w:tcPr>
            <w:tcW w:w="4020" w:type="dxa"/>
            <w:tcMar>
              <w:top w:w="50" w:type="dxa"/>
              <w:left w:w="100" w:type="dxa"/>
            </w:tcMar>
            <w:vAlign w:val="center"/>
          </w:tcPr>
          <w:p w:rsidR="0062612A" w:rsidRDefault="00ED1DD0">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39</w:t>
              </w:r>
              <w:r>
                <w:rPr>
                  <w:rFonts w:ascii="Times New Roman" w:hAnsi="Times New Roman"/>
                  <w:color w:val="0000FF"/>
                  <w:u w:val="single"/>
                </w:rPr>
                <w:t>c</w:t>
              </w:r>
              <w:r w:rsidRPr="005A4E24">
                <w:rPr>
                  <w:rFonts w:ascii="Times New Roman" w:hAnsi="Times New Roman"/>
                  <w:color w:val="0000FF"/>
                  <w:u w:val="single"/>
                  <w:lang w:val="ru-RU"/>
                </w:rPr>
                <w:t>8</w:t>
              </w:r>
            </w:hyperlink>
          </w:p>
        </w:tc>
      </w:tr>
      <w:tr w:rsidR="0062612A" w:rsidRPr="00B95C94"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t>33</w:t>
            </w:r>
          </w:p>
        </w:tc>
        <w:tc>
          <w:tcPr>
            <w:tcW w:w="4020"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Вегетативное размножение </w:t>
            </w:r>
            <w:r w:rsidRPr="005A4E24">
              <w:rPr>
                <w:rFonts w:ascii="Times New Roman" w:hAnsi="Times New Roman"/>
                <w:color w:val="000000"/>
                <w:sz w:val="24"/>
                <w:lang w:val="ru-RU"/>
              </w:rPr>
              <w:lastRenderedPageBreak/>
              <w:t xml:space="preserve">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34</w:t>
              </w:r>
              <w:r>
                <w:rPr>
                  <w:rFonts w:ascii="Times New Roman" w:hAnsi="Times New Roman"/>
                  <w:color w:val="0000FF"/>
                  <w:u w:val="single"/>
                </w:rPr>
                <w:t>d</w:t>
              </w:r>
              <w:r w:rsidRPr="005A4E24">
                <w:rPr>
                  <w:rFonts w:ascii="Times New Roman" w:hAnsi="Times New Roman"/>
                  <w:color w:val="0000FF"/>
                  <w:u w:val="single"/>
                  <w:lang w:val="ru-RU"/>
                </w:rPr>
                <w:t>2</w:t>
              </w:r>
            </w:hyperlink>
          </w:p>
        </w:tc>
      </w:tr>
      <w:tr w:rsidR="0062612A" w:rsidTr="00497DCA">
        <w:trPr>
          <w:trHeight w:val="144"/>
          <w:tblCellSpacing w:w="20" w:type="nil"/>
        </w:trPr>
        <w:tc>
          <w:tcPr>
            <w:tcW w:w="880" w:type="dxa"/>
            <w:tcMar>
              <w:top w:w="50" w:type="dxa"/>
              <w:left w:w="100" w:type="dxa"/>
            </w:tcMar>
            <w:vAlign w:val="center"/>
          </w:tcPr>
          <w:p w:rsidR="0062612A" w:rsidRDefault="00ED1DD0">
            <w:pPr>
              <w:spacing w:after="0"/>
            </w:pPr>
            <w:r>
              <w:rPr>
                <w:rFonts w:ascii="Times New Roman" w:hAnsi="Times New Roman"/>
                <w:color w:val="000000"/>
                <w:sz w:val="24"/>
              </w:rPr>
              <w:lastRenderedPageBreak/>
              <w:t>34</w:t>
            </w:r>
          </w:p>
        </w:tc>
        <w:tc>
          <w:tcPr>
            <w:tcW w:w="4020"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rsidR="0062612A" w:rsidRDefault="0062612A">
            <w:pPr>
              <w:spacing w:after="0"/>
              <w:ind w:left="135"/>
              <w:jc w:val="center"/>
            </w:pPr>
          </w:p>
        </w:tc>
        <w:tc>
          <w:tcPr>
            <w:tcW w:w="1984" w:type="dxa"/>
            <w:tcMar>
              <w:top w:w="50" w:type="dxa"/>
              <w:left w:w="100" w:type="dxa"/>
            </w:tcMar>
            <w:vAlign w:val="center"/>
          </w:tcPr>
          <w:p w:rsidR="0062612A" w:rsidRDefault="0062612A">
            <w:pPr>
              <w:spacing w:after="0"/>
              <w:ind w:left="135"/>
              <w:jc w:val="center"/>
            </w:pPr>
          </w:p>
        </w:tc>
        <w:tc>
          <w:tcPr>
            <w:tcW w:w="1286" w:type="dxa"/>
            <w:tcMar>
              <w:top w:w="50" w:type="dxa"/>
              <w:left w:w="100" w:type="dxa"/>
            </w:tcMar>
            <w:vAlign w:val="center"/>
          </w:tcPr>
          <w:p w:rsidR="0062612A" w:rsidRDefault="0062612A">
            <w:pPr>
              <w:spacing w:after="0"/>
              <w:ind w:left="135"/>
            </w:pPr>
          </w:p>
        </w:tc>
        <w:tc>
          <w:tcPr>
            <w:tcW w:w="2873" w:type="dxa"/>
            <w:tcMar>
              <w:top w:w="50" w:type="dxa"/>
              <w:left w:w="100" w:type="dxa"/>
            </w:tcMar>
            <w:vAlign w:val="center"/>
          </w:tcPr>
          <w:p w:rsidR="0062612A" w:rsidRDefault="0062612A">
            <w:pPr>
              <w:spacing w:after="0"/>
              <w:ind w:left="135"/>
            </w:pPr>
          </w:p>
        </w:tc>
      </w:tr>
      <w:tr w:rsidR="0062612A" w:rsidTr="00497DCA">
        <w:trPr>
          <w:trHeight w:val="144"/>
          <w:tblCellSpacing w:w="20" w:type="nil"/>
        </w:trPr>
        <w:tc>
          <w:tcPr>
            <w:tcW w:w="4900" w:type="dxa"/>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8 </w:t>
            </w:r>
          </w:p>
        </w:tc>
        <w:tc>
          <w:tcPr>
            <w:tcW w:w="4159" w:type="dxa"/>
            <w:gridSpan w:val="2"/>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7 КЛАСС </w:t>
      </w:r>
    </w:p>
    <w:tbl>
      <w:tblPr>
        <w:tblW w:w="1460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291"/>
        <w:gridCol w:w="1024"/>
        <w:gridCol w:w="1841"/>
        <w:gridCol w:w="1910"/>
        <w:gridCol w:w="1347"/>
        <w:gridCol w:w="3235"/>
      </w:tblGrid>
      <w:tr w:rsidR="0062612A" w:rsidTr="00497DCA">
        <w:trPr>
          <w:trHeight w:val="144"/>
          <w:tblCellSpacing w:w="20" w:type="nil"/>
        </w:trPr>
        <w:tc>
          <w:tcPr>
            <w:tcW w:w="917"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421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Тема урока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Дата изучения </w:t>
            </w:r>
          </w:p>
          <w:p w:rsidR="0062612A" w:rsidRDefault="0062612A">
            <w:pPr>
              <w:spacing w:after="0"/>
              <w:ind w:left="135"/>
            </w:pPr>
          </w:p>
        </w:tc>
        <w:tc>
          <w:tcPr>
            <w:tcW w:w="332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rsidTr="00497DC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1044"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841"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910"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c>
          <w:tcPr>
            <w:tcW w:w="3326" w:type="dxa"/>
            <w:vMerge/>
            <w:tcBorders>
              <w:top w:val="nil"/>
            </w:tcBorders>
            <w:tcMar>
              <w:top w:w="50" w:type="dxa"/>
              <w:left w:w="100" w:type="dxa"/>
            </w:tcMar>
          </w:tcPr>
          <w:p w:rsidR="0062612A" w:rsidRDefault="0062612A"/>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Многообразие организмов и их классификация</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4314</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Систематика растений</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449</w:t>
              </w:r>
              <w:r>
                <w:rPr>
                  <w:rFonts w:ascii="Times New Roman" w:hAnsi="Times New Roman"/>
                  <w:color w:val="0000FF"/>
                  <w:u w:val="single"/>
                </w:rPr>
                <w:t>a</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Низшие растения. Общая характеристика водорослей.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46</w:t>
              </w:r>
              <w:r>
                <w:rPr>
                  <w:rFonts w:ascii="Times New Roman" w:hAnsi="Times New Roman"/>
                  <w:color w:val="0000FF"/>
                  <w:u w:val="single"/>
                </w:rPr>
                <w:t>a</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Низшие растения. Зеленые водоросли.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4832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Низшие растения. Бурые и красные водоросли</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499</w:t>
              </w:r>
              <w:r>
                <w:rPr>
                  <w:rFonts w:ascii="Times New Roman" w:hAnsi="Times New Roman"/>
                  <w:color w:val="0000FF"/>
                  <w:u w:val="single"/>
                </w:rPr>
                <w:t>a</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Высшие споровые растения</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w:t>
              </w:r>
              <w:r>
                <w:rPr>
                  <w:rFonts w:ascii="Times New Roman" w:hAnsi="Times New Roman"/>
                  <w:color w:val="0000FF"/>
                  <w:u w:val="single"/>
                </w:rPr>
                <w:t>fc</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Общая характеристика и строение мхов.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w:t>
              </w:r>
              <w:r>
                <w:rPr>
                  <w:rFonts w:ascii="Times New Roman" w:hAnsi="Times New Roman"/>
                  <w:color w:val="0000FF"/>
                  <w:u w:val="single"/>
                </w:rPr>
                <w:t>b</w:t>
              </w:r>
              <w:r w:rsidRPr="005A4E24">
                <w:rPr>
                  <w:rFonts w:ascii="Times New Roman" w:hAnsi="Times New Roman"/>
                  <w:color w:val="0000FF"/>
                  <w:u w:val="single"/>
                  <w:lang w:val="ru-RU"/>
                </w:rPr>
                <w:t>02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Цикл развития мхов. Роль мхов в природе и деятельности человека</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e</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Общая характеристика папоротникообразных</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4</w:t>
              </w:r>
              <w:r>
                <w:rPr>
                  <w:rFonts w:ascii="Times New Roman" w:hAnsi="Times New Roman"/>
                  <w:color w:val="0000FF"/>
                  <w:u w:val="single"/>
                </w:rPr>
                <w:t>fc</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4216" w:type="dxa"/>
            <w:tcMar>
              <w:top w:w="50" w:type="dxa"/>
              <w:left w:w="100" w:type="dxa"/>
            </w:tcMar>
            <w:vAlign w:val="center"/>
          </w:tcPr>
          <w:p w:rsidR="0062612A" w:rsidRPr="001E56F3" w:rsidRDefault="00ED1DD0" w:rsidP="00497DCA">
            <w:pPr>
              <w:spacing w:after="0"/>
              <w:ind w:left="135"/>
              <w:rPr>
                <w:lang w:val="ru-RU"/>
              </w:rPr>
            </w:pPr>
            <w:r w:rsidRPr="005A4E24">
              <w:rPr>
                <w:rFonts w:ascii="Times New Roman" w:hAnsi="Times New Roman"/>
                <w:color w:val="000000"/>
                <w:sz w:val="24"/>
                <w:lang w:val="ru-RU"/>
              </w:rPr>
              <w:t xml:space="preserve">Особенности строения и жизнедеятельности плаунов, хвощей и папоротников. </w:t>
            </w:r>
          </w:p>
        </w:tc>
        <w:tc>
          <w:tcPr>
            <w:tcW w:w="1044" w:type="dxa"/>
            <w:tcMar>
              <w:top w:w="50" w:type="dxa"/>
              <w:left w:w="100" w:type="dxa"/>
            </w:tcMar>
            <w:vAlign w:val="center"/>
          </w:tcPr>
          <w:p w:rsidR="0062612A" w:rsidRDefault="00ED1DD0">
            <w:pPr>
              <w:spacing w:after="0"/>
              <w:ind w:left="135"/>
              <w:jc w:val="center"/>
            </w:pPr>
            <w:r w:rsidRPr="001E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512</w:t>
              </w:r>
              <w:r>
                <w:rPr>
                  <w:rFonts w:ascii="Times New Roman" w:hAnsi="Times New Roman"/>
                  <w:color w:val="0000FF"/>
                  <w:u w:val="single"/>
                </w:rPr>
                <w:t>e</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Размножение и цикл развития </w:t>
            </w:r>
            <w:proofErr w:type="gramStart"/>
            <w:r w:rsidRPr="005A4E24">
              <w:rPr>
                <w:rFonts w:ascii="Times New Roman" w:hAnsi="Times New Roman"/>
                <w:color w:val="000000"/>
                <w:sz w:val="24"/>
                <w:lang w:val="ru-RU"/>
              </w:rPr>
              <w:t>папоротникообразных</w:t>
            </w:r>
            <w:proofErr w:type="gramEnd"/>
            <w:r w:rsidRPr="005A4E24">
              <w:rPr>
                <w:rFonts w:ascii="Times New Roman" w:hAnsi="Times New Roman"/>
                <w:color w:val="000000"/>
                <w:sz w:val="24"/>
                <w:lang w:val="ru-RU"/>
              </w:rPr>
              <w:t xml:space="preserve">. Значение </w:t>
            </w:r>
            <w:proofErr w:type="gramStart"/>
            <w:r w:rsidRPr="005A4E24">
              <w:rPr>
                <w:rFonts w:ascii="Times New Roman" w:hAnsi="Times New Roman"/>
                <w:color w:val="000000"/>
                <w:sz w:val="24"/>
                <w:lang w:val="ru-RU"/>
              </w:rPr>
              <w:lastRenderedPageBreak/>
              <w:t>папоротникообразных</w:t>
            </w:r>
            <w:proofErr w:type="gramEnd"/>
            <w:r w:rsidRPr="005A4E24">
              <w:rPr>
                <w:rFonts w:ascii="Times New Roman" w:hAnsi="Times New Roman"/>
                <w:color w:val="000000"/>
                <w:sz w:val="24"/>
                <w:lang w:val="ru-RU"/>
              </w:rPr>
              <w:t xml:space="preserve"> в природе и жизни человека</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5282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lastRenderedPageBreak/>
              <w:t>12</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55</w:t>
              </w:r>
              <w:r>
                <w:rPr>
                  <w:rFonts w:ascii="Times New Roman" w:hAnsi="Times New Roman"/>
                  <w:color w:val="0000FF"/>
                  <w:u w:val="single"/>
                </w:rPr>
                <w:t>a</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Значение хвойных растений в природе и жизни человека</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5714</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4216" w:type="dxa"/>
            <w:tcMar>
              <w:top w:w="50" w:type="dxa"/>
              <w:left w:w="100" w:type="dxa"/>
            </w:tcMar>
            <w:vAlign w:val="center"/>
          </w:tcPr>
          <w:p w:rsidR="0062612A" w:rsidRPr="001E56F3" w:rsidRDefault="00ED1DD0" w:rsidP="00497DCA">
            <w:pPr>
              <w:spacing w:after="0"/>
              <w:ind w:left="135"/>
              <w:rPr>
                <w:lang w:val="ru-RU"/>
              </w:rPr>
            </w:pPr>
            <w:r w:rsidRPr="005A4E24">
              <w:rPr>
                <w:rFonts w:ascii="Times New Roman" w:hAnsi="Times New Roman"/>
                <w:color w:val="000000"/>
                <w:sz w:val="24"/>
                <w:lang w:val="ru-RU"/>
              </w:rPr>
              <w:t xml:space="preserve">Особенности строения и жизнедеятельности покрытосеменных растений. </w:t>
            </w:r>
          </w:p>
        </w:tc>
        <w:tc>
          <w:tcPr>
            <w:tcW w:w="1044" w:type="dxa"/>
            <w:tcMar>
              <w:top w:w="50" w:type="dxa"/>
              <w:left w:w="100" w:type="dxa"/>
            </w:tcMar>
            <w:vAlign w:val="center"/>
          </w:tcPr>
          <w:p w:rsidR="0062612A" w:rsidRDefault="00ED1DD0">
            <w:pPr>
              <w:spacing w:after="0"/>
              <w:ind w:left="135"/>
              <w:jc w:val="center"/>
            </w:pPr>
            <w:r w:rsidRPr="001E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5868</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Классификация и цикл развития покрытосеменных растений</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a</w:t>
              </w:r>
              <w:r w:rsidRPr="005A4E24">
                <w:rPr>
                  <w:rFonts w:ascii="Times New Roman" w:hAnsi="Times New Roman"/>
                  <w:color w:val="0000FF"/>
                  <w:u w:val="single"/>
                  <w:lang w:val="ru-RU"/>
                </w:rPr>
                <w:t>02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A4E24">
              <w:rPr>
                <w:rFonts w:ascii="Times New Roman" w:hAnsi="Times New Roman"/>
                <w:color w:val="000000"/>
                <w:sz w:val="24"/>
                <w:lang w:val="ru-RU"/>
              </w:rPr>
              <w:t>Крестоцветные</w:t>
            </w:r>
            <w:proofErr w:type="gramEnd"/>
            <w:r w:rsidRPr="005A4E2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b</w:t>
              </w:r>
              <w:r w:rsidRPr="005A4E24">
                <w:rPr>
                  <w:rFonts w:ascii="Times New Roman" w:hAnsi="Times New Roman"/>
                  <w:color w:val="0000FF"/>
                  <w:u w:val="single"/>
                  <w:lang w:val="ru-RU"/>
                </w:rPr>
                <w:t>88</w:t>
              </w:r>
            </w:hyperlink>
            <w:r w:rsidRPr="005A4E24">
              <w:rPr>
                <w:rFonts w:ascii="Times New Roman" w:hAnsi="Times New Roman"/>
                <w:color w:val="000000"/>
                <w:sz w:val="24"/>
                <w:lang w:val="ru-RU"/>
              </w:rPr>
              <w:t xml:space="preserve"> </w:t>
            </w:r>
            <w:hyperlink r:id="rId12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dae</w:t>
              </w:r>
            </w:hyperlink>
            <w:r w:rsidRPr="005A4E24">
              <w:rPr>
                <w:rFonts w:ascii="Times New Roman" w:hAnsi="Times New Roman"/>
                <w:color w:val="000000"/>
                <w:sz w:val="24"/>
                <w:lang w:val="ru-RU"/>
              </w:rPr>
              <w:t xml:space="preserve"> </w:t>
            </w:r>
            <w:hyperlink r:id="rId12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f</w:t>
              </w:r>
              <w:r w:rsidRPr="005A4E24">
                <w:rPr>
                  <w:rFonts w:ascii="Times New Roman" w:hAnsi="Times New Roman"/>
                  <w:color w:val="0000FF"/>
                  <w:u w:val="single"/>
                  <w:lang w:val="ru-RU"/>
                </w:rPr>
                <w:t>20</w:t>
              </w:r>
            </w:hyperlink>
            <w:r w:rsidRPr="005A4E24">
              <w:rPr>
                <w:rFonts w:ascii="Times New Roman" w:hAnsi="Times New Roman"/>
                <w:color w:val="000000"/>
                <w:sz w:val="24"/>
                <w:lang w:val="ru-RU"/>
              </w:rPr>
              <w:t xml:space="preserve"> </w:t>
            </w:r>
            <w:hyperlink r:id="rId13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607</w:t>
              </w:r>
              <w:r>
                <w:rPr>
                  <w:rFonts w:ascii="Times New Roman" w:hAnsi="Times New Roman"/>
                  <w:color w:val="0000FF"/>
                  <w:u w:val="single"/>
                </w:rPr>
                <w:t>e</w:t>
              </w:r>
            </w:hyperlink>
            <w:r w:rsidRPr="005A4E24">
              <w:rPr>
                <w:rFonts w:ascii="Times New Roman" w:hAnsi="Times New Roman"/>
                <w:color w:val="000000"/>
                <w:sz w:val="24"/>
                <w:lang w:val="ru-RU"/>
              </w:rPr>
              <w:t xml:space="preserve"> </w:t>
            </w:r>
            <w:hyperlink r:id="rId13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61</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A4E24">
              <w:rPr>
                <w:rFonts w:ascii="Times New Roman" w:hAnsi="Times New Roman"/>
                <w:color w:val="000000"/>
                <w:sz w:val="24"/>
                <w:lang w:val="ru-RU"/>
              </w:rPr>
              <w:t>Мотыльковые</w:t>
            </w:r>
            <w:proofErr w:type="gramEnd"/>
            <w:r w:rsidRPr="005A4E2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b</w:t>
              </w:r>
              <w:r w:rsidRPr="005A4E24">
                <w:rPr>
                  <w:rFonts w:ascii="Times New Roman" w:hAnsi="Times New Roman"/>
                  <w:color w:val="0000FF"/>
                  <w:u w:val="single"/>
                  <w:lang w:val="ru-RU"/>
                </w:rPr>
                <w:t>88</w:t>
              </w:r>
            </w:hyperlink>
            <w:r w:rsidRPr="005A4E24">
              <w:rPr>
                <w:rFonts w:ascii="Times New Roman" w:hAnsi="Times New Roman"/>
                <w:color w:val="000000"/>
                <w:sz w:val="24"/>
                <w:lang w:val="ru-RU"/>
              </w:rPr>
              <w:t xml:space="preserve"> </w:t>
            </w:r>
            <w:hyperlink r:id="rId13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dae</w:t>
              </w:r>
            </w:hyperlink>
            <w:r w:rsidRPr="005A4E24">
              <w:rPr>
                <w:rFonts w:ascii="Times New Roman" w:hAnsi="Times New Roman"/>
                <w:color w:val="000000"/>
                <w:sz w:val="24"/>
                <w:lang w:val="ru-RU"/>
              </w:rPr>
              <w:t xml:space="preserve"> </w:t>
            </w:r>
            <w:hyperlink r:id="rId13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f</w:t>
              </w:r>
              <w:r w:rsidRPr="005A4E24">
                <w:rPr>
                  <w:rFonts w:ascii="Times New Roman" w:hAnsi="Times New Roman"/>
                  <w:color w:val="0000FF"/>
                  <w:u w:val="single"/>
                  <w:lang w:val="ru-RU"/>
                </w:rPr>
                <w:t>20</w:t>
              </w:r>
            </w:hyperlink>
            <w:r w:rsidRPr="005A4E24">
              <w:rPr>
                <w:rFonts w:ascii="Times New Roman" w:hAnsi="Times New Roman"/>
                <w:color w:val="000000"/>
                <w:sz w:val="24"/>
                <w:lang w:val="ru-RU"/>
              </w:rPr>
              <w:t xml:space="preserve"> </w:t>
            </w:r>
            <w:hyperlink r:id="rId13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607</w:t>
              </w:r>
              <w:r>
                <w:rPr>
                  <w:rFonts w:ascii="Times New Roman" w:hAnsi="Times New Roman"/>
                  <w:color w:val="0000FF"/>
                  <w:u w:val="single"/>
                </w:rPr>
                <w:t>e</w:t>
              </w:r>
            </w:hyperlink>
            <w:r w:rsidRPr="005A4E24">
              <w:rPr>
                <w:rFonts w:ascii="Times New Roman" w:hAnsi="Times New Roman"/>
                <w:color w:val="000000"/>
                <w:sz w:val="24"/>
                <w:lang w:val="ru-RU"/>
              </w:rPr>
              <w:t xml:space="preserve"> </w:t>
            </w:r>
            <w:hyperlink r:id="rId13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61</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18</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Характерные признаки семей</w:t>
            </w:r>
            <w:proofErr w:type="gramStart"/>
            <w:r w:rsidRPr="005A4E24">
              <w:rPr>
                <w:rFonts w:ascii="Times New Roman" w:hAnsi="Times New Roman"/>
                <w:color w:val="000000"/>
                <w:sz w:val="24"/>
                <w:lang w:val="ru-RU"/>
              </w:rPr>
              <w:t>ств кл</w:t>
            </w:r>
            <w:proofErr w:type="gramEnd"/>
            <w:r w:rsidRPr="005A4E24">
              <w:rPr>
                <w:rFonts w:ascii="Times New Roman" w:hAnsi="Times New Roman"/>
                <w:color w:val="000000"/>
                <w:sz w:val="24"/>
                <w:lang w:val="ru-RU"/>
              </w:rPr>
              <w:t xml:space="preserve">асса однодольные. Практическая работа «Изучение признаков </w:t>
            </w:r>
            <w:r w:rsidRPr="005A4E24">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b</w:t>
              </w:r>
              <w:r w:rsidRPr="005A4E24">
                <w:rPr>
                  <w:rFonts w:ascii="Times New Roman" w:hAnsi="Times New Roman"/>
                  <w:color w:val="0000FF"/>
                  <w:u w:val="single"/>
                  <w:lang w:val="ru-RU"/>
                </w:rPr>
                <w:t>88</w:t>
              </w:r>
            </w:hyperlink>
            <w:r w:rsidRPr="005A4E24">
              <w:rPr>
                <w:rFonts w:ascii="Times New Roman" w:hAnsi="Times New Roman"/>
                <w:color w:val="000000"/>
                <w:sz w:val="24"/>
                <w:lang w:val="ru-RU"/>
              </w:rPr>
              <w:t xml:space="preserve"> </w:t>
            </w:r>
            <w:hyperlink r:id="rId13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dae</w:t>
              </w:r>
            </w:hyperlink>
            <w:r w:rsidRPr="005A4E24">
              <w:rPr>
                <w:rFonts w:ascii="Times New Roman" w:hAnsi="Times New Roman"/>
                <w:color w:val="000000"/>
                <w:sz w:val="24"/>
                <w:lang w:val="ru-RU"/>
              </w:rPr>
              <w:t xml:space="preserve"> </w:t>
            </w:r>
            <w:hyperlink r:id="rId13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5</w:t>
              </w:r>
              <w:r>
                <w:rPr>
                  <w:rFonts w:ascii="Times New Roman" w:hAnsi="Times New Roman"/>
                  <w:color w:val="0000FF"/>
                  <w:u w:val="single"/>
                </w:rPr>
                <w:t>f</w:t>
              </w:r>
              <w:r w:rsidRPr="005A4E24">
                <w:rPr>
                  <w:rFonts w:ascii="Times New Roman" w:hAnsi="Times New Roman"/>
                  <w:color w:val="0000FF"/>
                  <w:u w:val="single"/>
                  <w:lang w:val="ru-RU"/>
                </w:rPr>
                <w:t>20</w:t>
              </w:r>
            </w:hyperlink>
            <w:r w:rsidRPr="005A4E24">
              <w:rPr>
                <w:rFonts w:ascii="Times New Roman" w:hAnsi="Times New Roman"/>
                <w:color w:val="000000"/>
                <w:sz w:val="24"/>
                <w:lang w:val="ru-RU"/>
              </w:rPr>
              <w:t xml:space="preserve"> </w:t>
            </w:r>
            <w:hyperlink r:id="rId14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607</w:t>
              </w:r>
              <w:r>
                <w:rPr>
                  <w:rFonts w:ascii="Times New Roman" w:hAnsi="Times New Roman"/>
                  <w:color w:val="0000FF"/>
                  <w:u w:val="single"/>
                </w:rPr>
                <w:t>e</w:t>
              </w:r>
            </w:hyperlink>
            <w:r w:rsidRPr="005A4E24">
              <w:rPr>
                <w:rFonts w:ascii="Times New Roman" w:hAnsi="Times New Roman"/>
                <w:color w:val="000000"/>
                <w:sz w:val="24"/>
                <w:lang w:val="ru-RU"/>
              </w:rPr>
              <w:t xml:space="preserve"> </w:t>
            </w:r>
            <w:hyperlink r:id="rId14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61</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lastRenderedPageBreak/>
              <w:t>19</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634</w:t>
              </w:r>
              <w:r>
                <w:rPr>
                  <w:rFonts w:ascii="Times New Roman" w:hAnsi="Times New Roman"/>
                  <w:color w:val="0000FF"/>
                  <w:u w:val="single"/>
                </w:rPr>
                <w:t>e</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20</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Эволюционное развитие растительного мира на Земле</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651</w:t>
              </w:r>
              <w:r>
                <w:rPr>
                  <w:rFonts w:ascii="Times New Roman" w:hAnsi="Times New Roman"/>
                  <w:color w:val="0000FF"/>
                  <w:u w:val="single"/>
                </w:rPr>
                <w:t>a</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21</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Этапы развития наземных растений основных систематических групп</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668</w:t>
              </w:r>
              <w:r>
                <w:rPr>
                  <w:rFonts w:ascii="Times New Roman" w:hAnsi="Times New Roman"/>
                  <w:color w:val="0000FF"/>
                  <w:u w:val="single"/>
                </w:rPr>
                <w:t>c</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22</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Растения и среда обитания. Экологические факторы</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67</w:t>
              </w:r>
              <w:r>
                <w:rPr>
                  <w:rFonts w:ascii="Times New Roman" w:hAnsi="Times New Roman"/>
                  <w:color w:val="0000FF"/>
                  <w:u w:val="single"/>
                </w:rPr>
                <w:t>ea</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23</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Растительные сообщества</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695</w:t>
              </w:r>
              <w:r>
                <w:rPr>
                  <w:rFonts w:ascii="Times New Roman" w:hAnsi="Times New Roman"/>
                  <w:color w:val="0000FF"/>
                  <w:u w:val="single"/>
                </w:rPr>
                <w:t>c</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24</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Структура растительного сообщества</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695</w:t>
              </w:r>
              <w:r>
                <w:rPr>
                  <w:rFonts w:ascii="Times New Roman" w:hAnsi="Times New Roman"/>
                  <w:color w:val="0000FF"/>
                  <w:u w:val="single"/>
                </w:rPr>
                <w:t>c</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25</w:t>
            </w:r>
          </w:p>
        </w:tc>
        <w:tc>
          <w:tcPr>
            <w:tcW w:w="4216"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w:t>
              </w:r>
              <w:r>
                <w:rPr>
                  <w:rFonts w:ascii="Times New Roman" w:hAnsi="Times New Roman"/>
                  <w:color w:val="0000FF"/>
                  <w:u w:val="single"/>
                </w:rPr>
                <w:t>cc</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26</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Растения города. Декоративное цветоводство</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w:t>
              </w:r>
              <w:r>
                <w:rPr>
                  <w:rFonts w:ascii="Times New Roman" w:hAnsi="Times New Roman"/>
                  <w:color w:val="0000FF"/>
                  <w:u w:val="single"/>
                </w:rPr>
                <w:t>e</w:t>
              </w:r>
              <w:r w:rsidRPr="005A4E24">
                <w:rPr>
                  <w:rFonts w:ascii="Times New Roman" w:hAnsi="Times New Roman"/>
                  <w:color w:val="0000FF"/>
                  <w:u w:val="single"/>
                  <w:lang w:val="ru-RU"/>
                </w:rPr>
                <w:t>2</w:t>
              </w:r>
              <w:r>
                <w:rPr>
                  <w:rFonts w:ascii="Times New Roman" w:hAnsi="Times New Roman"/>
                  <w:color w:val="0000FF"/>
                  <w:u w:val="single"/>
                </w:rPr>
                <w:t>a</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27</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Охрана растительного мира</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6</w:t>
              </w:r>
              <w:r>
                <w:rPr>
                  <w:rFonts w:ascii="Times New Roman" w:hAnsi="Times New Roman"/>
                  <w:color w:val="0000FF"/>
                  <w:u w:val="single"/>
                </w:rPr>
                <w:t>f</w:t>
              </w:r>
              <w:r w:rsidRPr="005A4E24">
                <w:rPr>
                  <w:rFonts w:ascii="Times New Roman" w:hAnsi="Times New Roman"/>
                  <w:color w:val="0000FF"/>
                  <w:u w:val="single"/>
                  <w:lang w:val="ru-RU"/>
                </w:rPr>
                <w:t>88</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28</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Бактерии - доядерные организмы. Общая характеристика бактерий.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75</w:t>
              </w:r>
              <w:r>
                <w:rPr>
                  <w:rFonts w:ascii="Times New Roman" w:hAnsi="Times New Roman"/>
                  <w:color w:val="0000FF"/>
                  <w:u w:val="single"/>
                </w:rPr>
                <w:t>f</w:t>
              </w:r>
              <w:r w:rsidRPr="005A4E24">
                <w:rPr>
                  <w:rFonts w:ascii="Times New Roman" w:hAnsi="Times New Roman"/>
                  <w:color w:val="0000FF"/>
                  <w:u w:val="single"/>
                  <w:lang w:val="ru-RU"/>
                </w:rPr>
                <w:t>0</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29</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Роль бактерий в природе и жизни человека</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75</w:t>
              </w:r>
              <w:r>
                <w:rPr>
                  <w:rFonts w:ascii="Times New Roman" w:hAnsi="Times New Roman"/>
                  <w:color w:val="0000FF"/>
                  <w:u w:val="single"/>
                </w:rPr>
                <w:t>f</w:t>
              </w:r>
              <w:r w:rsidRPr="005A4E24">
                <w:rPr>
                  <w:rFonts w:ascii="Times New Roman" w:hAnsi="Times New Roman"/>
                  <w:color w:val="0000FF"/>
                  <w:u w:val="single"/>
                  <w:lang w:val="ru-RU"/>
                </w:rPr>
                <w:t>0</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30</w:t>
            </w:r>
          </w:p>
        </w:tc>
        <w:tc>
          <w:tcPr>
            <w:tcW w:w="4216" w:type="dxa"/>
            <w:tcMar>
              <w:top w:w="50" w:type="dxa"/>
              <w:left w:w="100" w:type="dxa"/>
            </w:tcMar>
            <w:vAlign w:val="center"/>
          </w:tcPr>
          <w:p w:rsidR="0062612A" w:rsidRDefault="00ED1DD0">
            <w:pPr>
              <w:spacing w:after="0"/>
              <w:ind w:left="135"/>
            </w:pPr>
            <w:r>
              <w:rPr>
                <w:rFonts w:ascii="Times New Roman" w:hAnsi="Times New Roman"/>
                <w:color w:val="000000"/>
                <w:sz w:val="24"/>
              </w:rPr>
              <w:t>Грибы. Общая характеристика</w:t>
            </w:r>
          </w:p>
        </w:tc>
        <w:tc>
          <w:tcPr>
            <w:tcW w:w="104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70</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lastRenderedPageBreak/>
              <w:t>31</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Шляпочные грибы.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70</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32</w:t>
            </w:r>
          </w:p>
        </w:tc>
        <w:tc>
          <w:tcPr>
            <w:tcW w:w="4216" w:type="dxa"/>
            <w:tcMar>
              <w:top w:w="50" w:type="dxa"/>
              <w:left w:w="100" w:type="dxa"/>
            </w:tcMar>
            <w:vAlign w:val="center"/>
          </w:tcPr>
          <w:p w:rsidR="0062612A" w:rsidRPr="005A4E24" w:rsidRDefault="00ED1DD0" w:rsidP="00497DCA">
            <w:pPr>
              <w:spacing w:after="0"/>
              <w:ind w:left="135"/>
              <w:rPr>
                <w:lang w:val="ru-RU"/>
              </w:rPr>
            </w:pPr>
            <w:r w:rsidRPr="005A4E24">
              <w:rPr>
                <w:rFonts w:ascii="Times New Roman" w:hAnsi="Times New Roman"/>
                <w:color w:val="000000"/>
                <w:sz w:val="24"/>
                <w:lang w:val="ru-RU"/>
              </w:rPr>
              <w:t xml:space="preserve">Плесневые и дрожжи. </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72</w:t>
              </w:r>
              <w:r>
                <w:rPr>
                  <w:rFonts w:ascii="Times New Roman" w:hAnsi="Times New Roman"/>
                  <w:color w:val="0000FF"/>
                  <w:u w:val="single"/>
                </w:rPr>
                <w:t>b</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33</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Грибы </w:t>
            </w:r>
            <w:proofErr w:type="gramStart"/>
            <w:r w:rsidRPr="005A4E24">
              <w:rPr>
                <w:rFonts w:ascii="Times New Roman" w:hAnsi="Times New Roman"/>
                <w:color w:val="000000"/>
                <w:sz w:val="24"/>
                <w:lang w:val="ru-RU"/>
              </w:rPr>
              <w:t>-п</w:t>
            </w:r>
            <w:proofErr w:type="gramEnd"/>
            <w:r w:rsidRPr="005A4E24">
              <w:rPr>
                <w:rFonts w:ascii="Times New Roman" w:hAnsi="Times New Roman"/>
                <w:color w:val="000000"/>
                <w:sz w:val="24"/>
                <w:lang w:val="ru-RU"/>
              </w:rPr>
              <w:t>аразиты растений, животных и человека</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62612A">
            <w:pPr>
              <w:spacing w:after="0"/>
              <w:ind w:left="135"/>
              <w:jc w:val="center"/>
            </w:pP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72</w:t>
              </w:r>
              <w:r>
                <w:rPr>
                  <w:rFonts w:ascii="Times New Roman" w:hAnsi="Times New Roman"/>
                  <w:color w:val="0000FF"/>
                  <w:u w:val="single"/>
                </w:rPr>
                <w:t>b</w:t>
              </w:r>
              <w:r w:rsidRPr="005A4E24">
                <w:rPr>
                  <w:rFonts w:ascii="Times New Roman" w:hAnsi="Times New Roman"/>
                  <w:color w:val="0000FF"/>
                  <w:u w:val="single"/>
                  <w:lang w:val="ru-RU"/>
                </w:rPr>
                <w:t>2</w:t>
              </w:r>
            </w:hyperlink>
          </w:p>
        </w:tc>
      </w:tr>
      <w:tr w:rsidR="0062612A" w:rsidRPr="00B95C94" w:rsidTr="00497DCA">
        <w:trPr>
          <w:trHeight w:val="144"/>
          <w:tblCellSpacing w:w="20" w:type="nil"/>
        </w:trPr>
        <w:tc>
          <w:tcPr>
            <w:tcW w:w="917" w:type="dxa"/>
            <w:tcMar>
              <w:top w:w="50" w:type="dxa"/>
              <w:left w:w="100" w:type="dxa"/>
            </w:tcMar>
            <w:vAlign w:val="center"/>
          </w:tcPr>
          <w:p w:rsidR="0062612A" w:rsidRDefault="00ED1DD0">
            <w:pPr>
              <w:spacing w:after="0"/>
            </w:pPr>
            <w:r>
              <w:rPr>
                <w:rFonts w:ascii="Times New Roman" w:hAnsi="Times New Roman"/>
                <w:color w:val="000000"/>
                <w:sz w:val="24"/>
              </w:rPr>
              <w:t>34</w:t>
            </w:r>
          </w:p>
        </w:tc>
        <w:tc>
          <w:tcPr>
            <w:tcW w:w="421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12A" w:rsidRDefault="0062612A">
            <w:pPr>
              <w:spacing w:after="0"/>
              <w:ind w:left="135"/>
              <w:jc w:val="center"/>
            </w:pP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612A" w:rsidRDefault="0062612A">
            <w:pPr>
              <w:spacing w:after="0"/>
              <w:ind w:left="135"/>
            </w:pPr>
          </w:p>
        </w:tc>
        <w:tc>
          <w:tcPr>
            <w:tcW w:w="332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7460</w:t>
              </w:r>
            </w:hyperlink>
          </w:p>
        </w:tc>
      </w:tr>
      <w:tr w:rsidR="0062612A" w:rsidTr="00497DC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6.5 </w:t>
            </w:r>
          </w:p>
        </w:tc>
        <w:tc>
          <w:tcPr>
            <w:tcW w:w="4673" w:type="dxa"/>
            <w:gridSpan w:val="2"/>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62612A">
        <w:trPr>
          <w:trHeight w:val="144"/>
          <w:tblCellSpacing w:w="20" w:type="nil"/>
        </w:trPr>
        <w:tc>
          <w:tcPr>
            <w:tcW w:w="345"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3696"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Тема урока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Дата изучения </w:t>
            </w:r>
          </w:p>
          <w:p w:rsidR="0062612A" w:rsidRDefault="0062612A">
            <w:pPr>
              <w:spacing w:after="0"/>
              <w:ind w:left="135"/>
            </w:pPr>
          </w:p>
        </w:tc>
        <w:tc>
          <w:tcPr>
            <w:tcW w:w="1911"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774"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463"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567"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7744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78</w:t>
              </w:r>
              <w:r>
                <w:rPr>
                  <w:rFonts w:ascii="Times New Roman" w:hAnsi="Times New Roman"/>
                  <w:color w:val="0000FF"/>
                  <w:u w:val="single"/>
                </w:rPr>
                <w:t>a</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w:t>
              </w:r>
              <w:r>
                <w:rPr>
                  <w:rFonts w:ascii="Times New Roman" w:hAnsi="Times New Roman"/>
                  <w:color w:val="0000FF"/>
                  <w:u w:val="single"/>
                </w:rPr>
                <w:t>c</w:t>
              </w:r>
              <w:r w:rsidRPr="005A4E24">
                <w:rPr>
                  <w:rFonts w:ascii="Times New Roman" w:hAnsi="Times New Roman"/>
                  <w:color w:val="0000FF"/>
                  <w:u w:val="single"/>
                  <w:lang w:val="ru-RU"/>
                </w:rPr>
                <w:t>26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w:t>
              </w:r>
              <w:r>
                <w:rPr>
                  <w:rFonts w:ascii="Times New Roman" w:hAnsi="Times New Roman"/>
                  <w:color w:val="0000FF"/>
                  <w:u w:val="single"/>
                </w:rPr>
                <w:t>d</w:t>
              </w:r>
              <w:r w:rsidRPr="005A4E24">
                <w:rPr>
                  <w:rFonts w:ascii="Times New Roman" w:hAnsi="Times New Roman"/>
                  <w:color w:val="0000FF"/>
                  <w:u w:val="single"/>
                  <w:lang w:val="ru-RU"/>
                </w:rPr>
                <w:t>98</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7</w:t>
              </w:r>
              <w:r>
                <w:rPr>
                  <w:rFonts w:ascii="Times New Roman" w:hAnsi="Times New Roman"/>
                  <w:color w:val="0000FF"/>
                  <w:u w:val="single"/>
                </w:rPr>
                <w:t>f</w:t>
              </w:r>
              <w:r w:rsidRPr="005A4E24">
                <w:rPr>
                  <w:rFonts w:ascii="Times New Roman" w:hAnsi="Times New Roman"/>
                  <w:color w:val="0000FF"/>
                  <w:u w:val="single"/>
                  <w:lang w:val="ru-RU"/>
                </w:rPr>
                <w:t>1</w:t>
              </w:r>
              <w:r>
                <w:rPr>
                  <w:rFonts w:ascii="Times New Roman" w:hAnsi="Times New Roman"/>
                  <w:color w:val="0000FF"/>
                  <w:u w:val="single"/>
                </w:rPr>
                <w:t>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809</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A4E2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82</w:t>
              </w:r>
              <w:r>
                <w:rPr>
                  <w:rFonts w:ascii="Times New Roman" w:hAnsi="Times New Roman"/>
                  <w:color w:val="0000FF"/>
                  <w:u w:val="single"/>
                </w:rPr>
                <w:t>ca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84</w:t>
              </w:r>
              <w:r>
                <w:rPr>
                  <w:rFonts w:ascii="Times New Roman" w:hAnsi="Times New Roman"/>
                  <w:color w:val="0000FF"/>
                  <w:u w:val="single"/>
                </w:rPr>
                <w:t>fa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86</w:t>
              </w:r>
              <w:r>
                <w:rPr>
                  <w:rFonts w:ascii="Times New Roman" w:hAnsi="Times New Roman"/>
                  <w:color w:val="0000FF"/>
                  <w:u w:val="single"/>
                </w:rPr>
                <w:t>c</w:t>
              </w:r>
              <w:r w:rsidRPr="005A4E24">
                <w:rPr>
                  <w:rFonts w:ascii="Times New Roman" w:hAnsi="Times New Roman"/>
                  <w:color w:val="0000FF"/>
                  <w:u w:val="single"/>
                  <w:lang w:val="ru-RU"/>
                </w:rPr>
                <w:t>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10</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8856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89</w:t>
              </w:r>
              <w:r>
                <w:rPr>
                  <w:rFonts w:ascii="Times New Roman" w:hAnsi="Times New Roman"/>
                  <w:color w:val="0000FF"/>
                  <w:u w:val="single"/>
                </w:rPr>
                <w:t>d</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w:t>
              </w:r>
              <w:r>
                <w:rPr>
                  <w:rFonts w:ascii="Times New Roman" w:hAnsi="Times New Roman"/>
                  <w:color w:val="0000FF"/>
                  <w:u w:val="single"/>
                </w:rPr>
                <w:t>d</w:t>
              </w:r>
              <w:r w:rsidRPr="005A4E24">
                <w:rPr>
                  <w:rFonts w:ascii="Times New Roman" w:hAnsi="Times New Roman"/>
                  <w:color w:val="0000FF"/>
                  <w:u w:val="single"/>
                  <w:lang w:val="ru-RU"/>
                </w:rPr>
                <w:t>74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8</w:t>
              </w:r>
              <w:r>
                <w:rPr>
                  <w:rFonts w:ascii="Times New Roman" w:hAnsi="Times New Roman"/>
                  <w:color w:val="0000FF"/>
                  <w:u w:val="single"/>
                </w:rPr>
                <w:t>f</w:t>
              </w:r>
              <w:r w:rsidRPr="005A4E24">
                <w:rPr>
                  <w:rFonts w:ascii="Times New Roman" w:hAnsi="Times New Roman"/>
                  <w:color w:val="0000FF"/>
                  <w:u w:val="single"/>
                  <w:lang w:val="ru-RU"/>
                </w:rPr>
                <w:t>9</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9260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93</w:t>
              </w:r>
              <w:r>
                <w:rPr>
                  <w:rFonts w:ascii="Times New Roman" w:hAnsi="Times New Roman"/>
                  <w:color w:val="0000FF"/>
                  <w:u w:val="single"/>
                </w:rPr>
                <w:t>b</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93</w:t>
              </w:r>
              <w:r>
                <w:rPr>
                  <w:rFonts w:ascii="Times New Roman" w:hAnsi="Times New Roman"/>
                  <w:color w:val="0000FF"/>
                  <w:u w:val="single"/>
                </w:rPr>
                <w:t>b</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9526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974</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19</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974</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20</w:t>
            </w:r>
          </w:p>
        </w:tc>
        <w:tc>
          <w:tcPr>
            <w:tcW w:w="3696"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974</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21</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Общая характеристика </w:t>
            </w:r>
            <w:proofErr w:type="gramStart"/>
            <w:r w:rsidRPr="005A4E24">
              <w:rPr>
                <w:rFonts w:ascii="Times New Roman" w:hAnsi="Times New Roman"/>
                <w:color w:val="000000"/>
                <w:sz w:val="24"/>
                <w:lang w:val="ru-RU"/>
              </w:rPr>
              <w:t>кишечнополостных</w:t>
            </w:r>
            <w:proofErr w:type="gramEnd"/>
            <w:r w:rsidRPr="005A4E24">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a</w:t>
              </w:r>
              <w:r w:rsidRPr="005A4E24">
                <w:rPr>
                  <w:rFonts w:ascii="Times New Roman" w:hAnsi="Times New Roman"/>
                  <w:color w:val="0000FF"/>
                  <w:u w:val="single"/>
                  <w:lang w:val="ru-RU"/>
                </w:rPr>
                <w:t>30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Многообразие </w:t>
            </w:r>
            <w:proofErr w:type="gramStart"/>
            <w:r w:rsidRPr="005A4E24">
              <w:rPr>
                <w:rFonts w:ascii="Times New Roman" w:hAnsi="Times New Roman"/>
                <w:color w:val="000000"/>
                <w:sz w:val="24"/>
                <w:lang w:val="ru-RU"/>
              </w:rPr>
              <w:t>кишечнополостных</w:t>
            </w:r>
            <w:proofErr w:type="gramEnd"/>
            <w:r w:rsidRPr="005A4E24">
              <w:rPr>
                <w:rFonts w:ascii="Times New Roman" w:hAnsi="Times New Roman"/>
                <w:color w:val="000000"/>
                <w:sz w:val="24"/>
                <w:lang w:val="ru-RU"/>
              </w:rPr>
              <w:t xml:space="preserve">. Значение </w:t>
            </w:r>
            <w:proofErr w:type="gramStart"/>
            <w:r w:rsidRPr="005A4E24">
              <w:rPr>
                <w:rFonts w:ascii="Times New Roman" w:hAnsi="Times New Roman"/>
                <w:color w:val="000000"/>
                <w:sz w:val="24"/>
                <w:lang w:val="ru-RU"/>
              </w:rPr>
              <w:t>кишечнополостных</w:t>
            </w:r>
            <w:proofErr w:type="gramEnd"/>
            <w:r w:rsidRPr="005A4E24">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ba</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23</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d</w:t>
              </w:r>
              <w:r w:rsidRPr="005A4E24">
                <w:rPr>
                  <w:rFonts w:ascii="Times New Roman" w:hAnsi="Times New Roman"/>
                  <w:color w:val="0000FF"/>
                  <w:u w:val="single"/>
                  <w:lang w:val="ru-RU"/>
                </w:rPr>
                <w:t>50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070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25</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efe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efe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27</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3</w:t>
              </w:r>
              <w:r>
                <w:rPr>
                  <w:rFonts w:ascii="Times New Roman" w:hAnsi="Times New Roman"/>
                  <w:color w:val="0000FF"/>
                  <w:u w:val="single"/>
                </w:rPr>
                <w:t>c</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28</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53</w:t>
              </w:r>
              <w:r>
                <w:rPr>
                  <w:rFonts w:ascii="Times New Roman" w:hAnsi="Times New Roman"/>
                  <w:color w:val="0000FF"/>
                  <w:u w:val="single"/>
                </w:rPr>
                <w:t>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29</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6</w:t>
              </w:r>
              <w:r>
                <w:rPr>
                  <w:rFonts w:ascii="Times New Roman" w:hAnsi="Times New Roman"/>
                  <w:color w:val="0000FF"/>
                  <w:u w:val="single"/>
                </w:rPr>
                <w:t>a</w:t>
              </w:r>
              <w:r w:rsidRPr="005A4E24">
                <w:rPr>
                  <w:rFonts w:ascii="Times New Roman" w:hAnsi="Times New Roman"/>
                  <w:color w:val="0000FF"/>
                  <w:u w:val="single"/>
                  <w:lang w:val="ru-RU"/>
                </w:rPr>
                <w:t>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30</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89</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31</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89</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w:t>
              </w:r>
              <w:r w:rsidRPr="005A4E24">
                <w:rPr>
                  <w:rFonts w:ascii="Times New Roman" w:hAnsi="Times New Roman"/>
                  <w:color w:val="0000FF"/>
                  <w:u w:val="single"/>
                  <w:lang w:val="ru-RU"/>
                </w:rPr>
                <w:t>89</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33</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dab</w:t>
              </w:r>
              <w:r w:rsidRPr="005A4E24">
                <w:rPr>
                  <w:rFonts w:ascii="Times New Roman" w:hAnsi="Times New Roman"/>
                  <w:color w:val="0000FF"/>
                  <w:u w:val="single"/>
                  <w:lang w:val="ru-RU"/>
                </w:rPr>
                <w:t>7</w:t>
              </w:r>
              <w:r>
                <w:rPr>
                  <w:rFonts w:ascii="Times New Roman" w:hAnsi="Times New Roman"/>
                  <w:color w:val="0000FF"/>
                  <w:u w:val="single"/>
                </w:rPr>
                <w:t>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34</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dacd</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35</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dae</w:t>
              </w:r>
              <w:r w:rsidRPr="005A4E24">
                <w:rPr>
                  <w:rFonts w:ascii="Times New Roman" w:hAnsi="Times New Roman"/>
                  <w:color w:val="0000FF"/>
                  <w:u w:val="single"/>
                  <w:lang w:val="ru-RU"/>
                </w:rPr>
                <w:t>44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010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37</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010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38</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16</w:t>
              </w:r>
              <w:r>
                <w:rPr>
                  <w:rFonts w:ascii="Times New Roman" w:hAnsi="Times New Roman"/>
                  <w:color w:val="0000FF"/>
                  <w:u w:val="single"/>
                </w:rPr>
                <w:t>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39</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Многообразие рыб. Значение рыб в </w:t>
            </w:r>
            <w:r w:rsidRPr="005A4E24">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2</w:t>
              </w:r>
              <w:r>
                <w:rPr>
                  <w:rFonts w:ascii="Times New Roman" w:hAnsi="Times New Roman"/>
                  <w:color w:val="0000FF"/>
                  <w:u w:val="single"/>
                </w:rPr>
                <w:t>ea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6</w:t>
              </w:r>
              <w:r>
                <w:rPr>
                  <w:rFonts w:ascii="Times New Roman" w:hAnsi="Times New Roman"/>
                  <w:color w:val="0000FF"/>
                  <w:u w:val="single"/>
                </w:rPr>
                <w:t>be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41</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w:t>
              </w:r>
              <w:r w:rsidRPr="005A4E24">
                <w:rPr>
                  <w:rFonts w:ascii="Times New Roman" w:hAnsi="Times New Roman"/>
                  <w:color w:val="0000FF"/>
                  <w:u w:val="single"/>
                  <w:lang w:val="ru-RU"/>
                </w:rPr>
                <w:t>6</w:t>
              </w:r>
              <w:r>
                <w:rPr>
                  <w:rFonts w:ascii="Times New Roman" w:hAnsi="Times New Roman"/>
                  <w:color w:val="0000FF"/>
                  <w:u w:val="single"/>
                </w:rPr>
                <w:t>be</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dba</w:t>
              </w:r>
              <w:r w:rsidRPr="005A4E24">
                <w:rPr>
                  <w:rFonts w:ascii="Times New Roman" w:hAnsi="Times New Roman"/>
                  <w:color w:val="0000FF"/>
                  <w:u w:val="single"/>
                  <w:lang w:val="ru-RU"/>
                </w:rPr>
                <w:t>1</w:t>
              </w:r>
              <w:r>
                <w:rPr>
                  <w:rFonts w:ascii="Times New Roman" w:hAnsi="Times New Roman"/>
                  <w:color w:val="0000FF"/>
                  <w:u w:val="single"/>
                </w:rPr>
                <w:t>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43</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dbb</w:t>
              </w:r>
              <w:r w:rsidRPr="005A4E24">
                <w:rPr>
                  <w:rFonts w:ascii="Times New Roman" w:hAnsi="Times New Roman"/>
                  <w:color w:val="0000FF"/>
                  <w:u w:val="single"/>
                  <w:lang w:val="ru-RU"/>
                </w:rPr>
                <w:t>78</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44</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dbcc</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45</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dbef</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w:t>
              </w:r>
              <w:r w:rsidRPr="005A4E24">
                <w:rPr>
                  <w:rFonts w:ascii="Times New Roman" w:hAnsi="Times New Roman"/>
                  <w:color w:val="0000FF"/>
                  <w:u w:val="single"/>
                  <w:lang w:val="ru-RU"/>
                </w:rPr>
                <w:t>1</w:t>
              </w:r>
              <w:r>
                <w:rPr>
                  <w:rFonts w:ascii="Times New Roman" w:hAnsi="Times New Roman"/>
                  <w:color w:val="0000FF"/>
                  <w:u w:val="single"/>
                </w:rPr>
                <w:t>ea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47</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A4E24">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w:t>
              </w:r>
              <w:r w:rsidRPr="005A4E24">
                <w:rPr>
                  <w:rFonts w:ascii="Times New Roman" w:hAnsi="Times New Roman"/>
                  <w:color w:val="0000FF"/>
                  <w:u w:val="single"/>
                  <w:lang w:val="ru-RU"/>
                </w:rPr>
                <w:t>352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w:t>
              </w:r>
              <w:r w:rsidRPr="005A4E24">
                <w:rPr>
                  <w:rFonts w:ascii="Times New Roman" w:hAnsi="Times New Roman"/>
                  <w:color w:val="0000FF"/>
                  <w:u w:val="single"/>
                  <w:lang w:val="ru-RU"/>
                </w:rPr>
                <w:t>62</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49</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w:t>
              </w:r>
              <w:r w:rsidRPr="005A4E24">
                <w:rPr>
                  <w:rFonts w:ascii="Times New Roman" w:hAnsi="Times New Roman"/>
                  <w:color w:val="0000FF"/>
                  <w:u w:val="single"/>
                  <w:lang w:val="ru-RU"/>
                </w:rPr>
                <w:t>8</w:t>
              </w:r>
              <w:r>
                <w:rPr>
                  <w:rFonts w:ascii="Times New Roman" w:hAnsi="Times New Roman"/>
                  <w:color w:val="0000FF"/>
                  <w:u w:val="single"/>
                </w:rPr>
                <w:t>a</w:t>
              </w:r>
              <w:r w:rsidRPr="005A4E24">
                <w:rPr>
                  <w:rFonts w:ascii="Times New Roman" w:hAnsi="Times New Roman"/>
                  <w:color w:val="0000FF"/>
                  <w:u w:val="single"/>
                  <w:lang w:val="ru-RU"/>
                </w:rPr>
                <w:t>2</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50</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dca</w:t>
              </w:r>
              <w:r w:rsidRPr="005A4E24">
                <w:rPr>
                  <w:rFonts w:ascii="Times New Roman" w:hAnsi="Times New Roman"/>
                  <w:color w:val="0000FF"/>
                  <w:u w:val="single"/>
                  <w:lang w:val="ru-RU"/>
                </w:rPr>
                <w:t>3</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51</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dca</w:t>
              </w:r>
              <w:r w:rsidRPr="005A4E24">
                <w:rPr>
                  <w:rFonts w:ascii="Times New Roman" w:hAnsi="Times New Roman"/>
                  <w:color w:val="0000FF"/>
                  <w:u w:val="single"/>
                  <w:lang w:val="ru-RU"/>
                </w:rPr>
                <w:t>3</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dccda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53</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dce</w:t>
              </w:r>
              <w:r w:rsidRPr="005A4E24">
                <w:rPr>
                  <w:rFonts w:ascii="Times New Roman" w:hAnsi="Times New Roman"/>
                  <w:color w:val="0000FF"/>
                  <w:u w:val="single"/>
                  <w:lang w:val="ru-RU"/>
                </w:rPr>
                <w:t>9</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54</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w:t>
              </w:r>
              <w:r w:rsidRPr="005A4E24">
                <w:rPr>
                  <w:rFonts w:ascii="Times New Roman" w:hAnsi="Times New Roman"/>
                  <w:color w:val="0000FF"/>
                  <w:u w:val="single"/>
                  <w:lang w:val="ru-RU"/>
                </w:rPr>
                <w:t>374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55</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w:t>
              </w:r>
              <w:r w:rsidRPr="005A4E24">
                <w:rPr>
                  <w:rFonts w:ascii="Times New Roman" w:hAnsi="Times New Roman"/>
                  <w:color w:val="0000FF"/>
                  <w:u w:val="single"/>
                  <w:lang w:val="ru-RU"/>
                </w:rPr>
                <w:t>4</w:t>
              </w:r>
              <w:r>
                <w:rPr>
                  <w:rFonts w:ascii="Times New Roman" w:hAnsi="Times New Roman"/>
                  <w:color w:val="0000FF"/>
                  <w:u w:val="single"/>
                </w:rPr>
                <w:t>e</w:t>
              </w:r>
              <w:r w:rsidRPr="005A4E24">
                <w:rPr>
                  <w:rFonts w:ascii="Times New Roman" w:hAnsi="Times New Roman"/>
                  <w:color w:val="0000FF"/>
                  <w:u w:val="single"/>
                  <w:lang w:val="ru-RU"/>
                </w:rPr>
                <w:t>6</w:t>
              </w:r>
            </w:hyperlink>
          </w:p>
        </w:tc>
      </w:tr>
      <w:tr w:rsidR="0062612A">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Default="0062612A">
            <w:pPr>
              <w:spacing w:after="0"/>
              <w:ind w:left="135"/>
            </w:pPr>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57</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w:t>
              </w:r>
              <w:r w:rsidRPr="005A4E24">
                <w:rPr>
                  <w:rFonts w:ascii="Times New Roman" w:hAnsi="Times New Roman"/>
                  <w:color w:val="0000FF"/>
                  <w:u w:val="single"/>
                  <w:lang w:val="ru-RU"/>
                </w:rPr>
                <w:t>8</w:t>
              </w:r>
              <w:r>
                <w:rPr>
                  <w:rFonts w:ascii="Times New Roman" w:hAnsi="Times New Roman"/>
                  <w:color w:val="0000FF"/>
                  <w:u w:val="single"/>
                </w:rPr>
                <w:t>ba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58</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Палеонтология – наука о древних </w:t>
            </w:r>
            <w:r w:rsidRPr="005A4E24">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5A4E24">
              <w:rPr>
                <w:rFonts w:ascii="Times New Roman" w:hAnsi="Times New Roman"/>
                <w:color w:val="000000"/>
                <w:sz w:val="24"/>
                <w:lang w:val="ru-RU"/>
              </w:rPr>
              <w:t>остатков</w:t>
            </w:r>
            <w:proofErr w:type="gramEnd"/>
            <w:r w:rsidRPr="005A4E24">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dda</w:t>
              </w:r>
              <w:r w:rsidRPr="005A4E24">
                <w:rPr>
                  <w:rFonts w:ascii="Times New Roman" w:hAnsi="Times New Roman"/>
                  <w:color w:val="0000FF"/>
                  <w:u w:val="single"/>
                  <w:lang w:val="ru-RU"/>
                </w:rPr>
                <w:t>2</w:t>
              </w:r>
              <w:r>
                <w:rPr>
                  <w:rFonts w:ascii="Times New Roman" w:hAnsi="Times New Roman"/>
                  <w:color w:val="0000FF"/>
                  <w:u w:val="single"/>
                </w:rPr>
                <w:t>c</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ddb</w:t>
              </w:r>
              <w:r w:rsidRPr="005A4E24">
                <w:rPr>
                  <w:rFonts w:ascii="Times New Roman" w:hAnsi="Times New Roman"/>
                  <w:color w:val="0000FF"/>
                  <w:u w:val="single"/>
                  <w:lang w:val="ru-RU"/>
                </w:rPr>
                <w:t>94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60</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ddd</w:t>
              </w:r>
              <w:r w:rsidRPr="005A4E24">
                <w:rPr>
                  <w:rFonts w:ascii="Times New Roman" w:hAnsi="Times New Roman"/>
                  <w:color w:val="0000FF"/>
                  <w:u w:val="single"/>
                  <w:lang w:val="ru-RU"/>
                </w:rPr>
                <w:t>60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61</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w:t>
              </w:r>
              <w:r w:rsidRPr="005A4E24">
                <w:rPr>
                  <w:rFonts w:ascii="Times New Roman" w:hAnsi="Times New Roman"/>
                  <w:color w:val="0000FF"/>
                  <w:u w:val="single"/>
                  <w:lang w:val="ru-RU"/>
                </w:rPr>
                <w:t>058</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62</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w:t>
              </w:r>
              <w:r w:rsidRPr="005A4E24">
                <w:rPr>
                  <w:rFonts w:ascii="Times New Roman" w:hAnsi="Times New Roman"/>
                  <w:color w:val="0000FF"/>
                  <w:u w:val="single"/>
                  <w:lang w:val="ru-RU"/>
                </w:rPr>
                <w:t>1</w:t>
              </w:r>
              <w:r>
                <w:rPr>
                  <w:rFonts w:ascii="Times New Roman" w:hAnsi="Times New Roman"/>
                  <w:color w:val="0000FF"/>
                  <w:u w:val="single"/>
                </w:rPr>
                <w:t>ca</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63</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w:t>
              </w:r>
              <w:r w:rsidRPr="005A4E24">
                <w:rPr>
                  <w:rFonts w:ascii="Times New Roman" w:hAnsi="Times New Roman"/>
                  <w:color w:val="0000FF"/>
                  <w:u w:val="single"/>
                  <w:lang w:val="ru-RU"/>
                </w:rPr>
                <w:t>6</w:t>
              </w:r>
              <w:r>
                <w:rPr>
                  <w:rFonts w:ascii="Times New Roman" w:hAnsi="Times New Roman"/>
                  <w:color w:val="0000FF"/>
                  <w:u w:val="single"/>
                </w:rPr>
                <w:t>c</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64</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w:t>
              </w:r>
              <w:r w:rsidRPr="005A4E24">
                <w:rPr>
                  <w:rFonts w:ascii="Times New Roman" w:hAnsi="Times New Roman"/>
                  <w:color w:val="0000FF"/>
                  <w:u w:val="single"/>
                  <w:lang w:val="ru-RU"/>
                </w:rPr>
                <w:t>846</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65</w:t>
            </w:r>
          </w:p>
        </w:tc>
        <w:tc>
          <w:tcPr>
            <w:tcW w:w="3696" w:type="dxa"/>
            <w:tcMar>
              <w:top w:w="50" w:type="dxa"/>
              <w:left w:w="100" w:type="dxa"/>
            </w:tcMar>
            <w:vAlign w:val="center"/>
          </w:tcPr>
          <w:p w:rsidR="0062612A" w:rsidRDefault="00ED1DD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w:t>
              </w:r>
              <w:r w:rsidRPr="005A4E24">
                <w:rPr>
                  <w:rFonts w:ascii="Times New Roman" w:hAnsi="Times New Roman"/>
                  <w:color w:val="0000FF"/>
                  <w:u w:val="single"/>
                  <w:lang w:val="ru-RU"/>
                </w:rPr>
                <w:t>9</w:t>
              </w:r>
              <w:r>
                <w:rPr>
                  <w:rFonts w:ascii="Times New Roman" w:hAnsi="Times New Roman"/>
                  <w:color w:val="0000FF"/>
                  <w:u w:val="single"/>
                </w:rPr>
                <w:t>a</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66</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dec</w:t>
              </w:r>
              <w:r w:rsidRPr="005A4E24">
                <w:rPr>
                  <w:rFonts w:ascii="Times New Roman" w:hAnsi="Times New Roman"/>
                  <w:color w:val="0000FF"/>
                  <w:u w:val="single"/>
                  <w:lang w:val="ru-RU"/>
                </w:rPr>
                <w:t>7</w:t>
              </w:r>
              <w:r>
                <w:rPr>
                  <w:rFonts w:ascii="Times New Roman" w:hAnsi="Times New Roman"/>
                  <w:color w:val="0000FF"/>
                  <w:u w:val="single"/>
                </w:rPr>
                <w:t>e</w:t>
              </w:r>
            </w:hyperlink>
          </w:p>
        </w:tc>
      </w:tr>
      <w:tr w:rsidR="0062612A">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67</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Default="0062612A">
            <w:pPr>
              <w:spacing w:after="0"/>
              <w:ind w:left="135"/>
            </w:pPr>
          </w:p>
        </w:tc>
      </w:tr>
      <w:tr w:rsidR="0062612A">
        <w:trPr>
          <w:trHeight w:val="144"/>
          <w:tblCellSpacing w:w="20" w:type="nil"/>
        </w:trPr>
        <w:tc>
          <w:tcPr>
            <w:tcW w:w="345" w:type="dxa"/>
            <w:tcMar>
              <w:top w:w="50" w:type="dxa"/>
              <w:left w:w="100" w:type="dxa"/>
            </w:tcMar>
            <w:vAlign w:val="center"/>
          </w:tcPr>
          <w:p w:rsidR="0062612A" w:rsidRDefault="00ED1DD0">
            <w:pPr>
              <w:spacing w:after="0"/>
            </w:pPr>
            <w:r>
              <w:rPr>
                <w:rFonts w:ascii="Times New Roman" w:hAnsi="Times New Roman"/>
                <w:color w:val="000000"/>
                <w:sz w:val="24"/>
              </w:rPr>
              <w:t>68</w:t>
            </w:r>
          </w:p>
        </w:tc>
        <w:tc>
          <w:tcPr>
            <w:tcW w:w="3696"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612A" w:rsidRDefault="0062612A">
            <w:pPr>
              <w:spacing w:after="0"/>
              <w:ind w:left="135"/>
              <w:jc w:val="center"/>
            </w:pPr>
          </w:p>
        </w:tc>
        <w:tc>
          <w:tcPr>
            <w:tcW w:w="1567" w:type="dxa"/>
            <w:tcMar>
              <w:top w:w="50" w:type="dxa"/>
              <w:left w:w="100" w:type="dxa"/>
            </w:tcMar>
            <w:vAlign w:val="center"/>
          </w:tcPr>
          <w:p w:rsidR="0062612A" w:rsidRDefault="0062612A">
            <w:pPr>
              <w:spacing w:after="0"/>
              <w:ind w:left="135"/>
              <w:jc w:val="center"/>
            </w:pPr>
          </w:p>
        </w:tc>
        <w:tc>
          <w:tcPr>
            <w:tcW w:w="1102" w:type="dxa"/>
            <w:tcMar>
              <w:top w:w="50" w:type="dxa"/>
              <w:left w:w="100" w:type="dxa"/>
            </w:tcMar>
            <w:vAlign w:val="center"/>
          </w:tcPr>
          <w:p w:rsidR="0062612A" w:rsidRDefault="0062612A">
            <w:pPr>
              <w:spacing w:after="0"/>
              <w:ind w:left="135"/>
            </w:pPr>
          </w:p>
        </w:tc>
        <w:tc>
          <w:tcPr>
            <w:tcW w:w="1911" w:type="dxa"/>
            <w:tcMar>
              <w:top w:w="50" w:type="dxa"/>
              <w:left w:w="100" w:type="dxa"/>
            </w:tcMar>
            <w:vAlign w:val="center"/>
          </w:tcPr>
          <w:p w:rsidR="0062612A" w:rsidRDefault="0062612A">
            <w:pPr>
              <w:spacing w:after="0"/>
              <w:ind w:left="135"/>
            </w:pPr>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ОБЩЕЕ КОЛИЧЕСТВО ЧАСОВ ПО </w:t>
            </w:r>
            <w:r w:rsidRPr="005A4E24">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2612A">
        <w:trPr>
          <w:trHeight w:val="144"/>
          <w:tblCellSpacing w:w="20" w:type="nil"/>
        </w:trPr>
        <w:tc>
          <w:tcPr>
            <w:tcW w:w="378"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 п/п </w:t>
            </w:r>
          </w:p>
          <w:p w:rsidR="0062612A" w:rsidRDefault="0062612A">
            <w:pPr>
              <w:spacing w:after="0"/>
              <w:ind w:left="135"/>
            </w:pPr>
          </w:p>
        </w:tc>
        <w:tc>
          <w:tcPr>
            <w:tcW w:w="3168"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Тема урока </w:t>
            </w:r>
          </w:p>
          <w:p w:rsidR="0062612A" w:rsidRDefault="0062612A">
            <w:pPr>
              <w:spacing w:after="0"/>
              <w:ind w:left="135"/>
            </w:pPr>
          </w:p>
        </w:tc>
        <w:tc>
          <w:tcPr>
            <w:tcW w:w="0" w:type="auto"/>
            <w:gridSpan w:val="3"/>
            <w:tcMar>
              <w:top w:w="50" w:type="dxa"/>
              <w:left w:w="100" w:type="dxa"/>
            </w:tcMar>
            <w:vAlign w:val="center"/>
          </w:tcPr>
          <w:p w:rsidR="0062612A" w:rsidRDefault="00ED1D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Дата изучения </w:t>
            </w:r>
          </w:p>
          <w:p w:rsidR="0062612A" w:rsidRDefault="0062612A">
            <w:pPr>
              <w:spacing w:after="0"/>
              <w:ind w:left="135"/>
            </w:pPr>
          </w:p>
        </w:tc>
        <w:tc>
          <w:tcPr>
            <w:tcW w:w="1977" w:type="dxa"/>
            <w:vMerge w:val="restart"/>
            <w:tcMar>
              <w:top w:w="50" w:type="dxa"/>
              <w:left w:w="100" w:type="dxa"/>
            </w:tcMar>
            <w:vAlign w:val="center"/>
          </w:tcPr>
          <w:p w:rsidR="0062612A" w:rsidRDefault="00ED1DD0">
            <w:pPr>
              <w:spacing w:after="0"/>
              <w:ind w:left="135"/>
            </w:pPr>
            <w:r>
              <w:rPr>
                <w:rFonts w:ascii="Times New Roman" w:hAnsi="Times New Roman"/>
                <w:b/>
                <w:color w:val="000000"/>
                <w:sz w:val="24"/>
              </w:rPr>
              <w:t xml:space="preserve">Электронные цифровые образовательные ресурсы </w:t>
            </w:r>
          </w:p>
          <w:p w:rsidR="0062612A" w:rsidRDefault="0062612A">
            <w:pPr>
              <w:spacing w:after="0"/>
              <w:ind w:left="135"/>
            </w:pPr>
          </w:p>
        </w:tc>
      </w:tr>
      <w:tr w:rsidR="0062612A">
        <w:trPr>
          <w:trHeight w:val="144"/>
          <w:tblCellSpacing w:w="20" w:type="nil"/>
        </w:trPr>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c>
          <w:tcPr>
            <w:tcW w:w="830"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Всего </w:t>
            </w:r>
          </w:p>
          <w:p w:rsidR="0062612A" w:rsidRDefault="0062612A">
            <w:pPr>
              <w:spacing w:after="0"/>
              <w:ind w:left="135"/>
            </w:pPr>
          </w:p>
        </w:tc>
        <w:tc>
          <w:tcPr>
            <w:tcW w:w="1529"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Контрольные работы </w:t>
            </w:r>
          </w:p>
          <w:p w:rsidR="0062612A" w:rsidRDefault="0062612A">
            <w:pPr>
              <w:spacing w:after="0"/>
              <w:ind w:left="135"/>
            </w:pPr>
          </w:p>
        </w:tc>
        <w:tc>
          <w:tcPr>
            <w:tcW w:w="1628" w:type="dxa"/>
            <w:tcMar>
              <w:top w:w="50" w:type="dxa"/>
              <w:left w:w="100" w:type="dxa"/>
            </w:tcMar>
            <w:vAlign w:val="center"/>
          </w:tcPr>
          <w:p w:rsidR="0062612A" w:rsidRDefault="00ED1DD0">
            <w:pPr>
              <w:spacing w:after="0"/>
              <w:ind w:left="135"/>
            </w:pPr>
            <w:r>
              <w:rPr>
                <w:rFonts w:ascii="Times New Roman" w:hAnsi="Times New Roman"/>
                <w:b/>
                <w:color w:val="000000"/>
                <w:sz w:val="24"/>
              </w:rPr>
              <w:t xml:space="preserve">Практические работы </w:t>
            </w:r>
          </w:p>
          <w:p w:rsidR="0062612A" w:rsidRDefault="0062612A">
            <w:pPr>
              <w:spacing w:after="0"/>
              <w:ind w:left="135"/>
            </w:pPr>
          </w:p>
        </w:tc>
        <w:tc>
          <w:tcPr>
            <w:tcW w:w="0" w:type="auto"/>
            <w:vMerge/>
            <w:tcBorders>
              <w:top w:val="nil"/>
            </w:tcBorders>
            <w:tcMar>
              <w:top w:w="50" w:type="dxa"/>
              <w:left w:w="100" w:type="dxa"/>
            </w:tcMar>
          </w:tcPr>
          <w:p w:rsidR="0062612A" w:rsidRDefault="0062612A"/>
        </w:tc>
        <w:tc>
          <w:tcPr>
            <w:tcW w:w="0" w:type="auto"/>
            <w:vMerge/>
            <w:tcBorders>
              <w:top w:val="nil"/>
            </w:tcBorders>
            <w:tcMar>
              <w:top w:w="50" w:type="dxa"/>
              <w:left w:w="100" w:type="dxa"/>
            </w:tcMar>
          </w:tcPr>
          <w:p w:rsidR="0062612A" w:rsidRDefault="0062612A"/>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w:t>
              </w:r>
              <w:r w:rsidRPr="005A4E24">
                <w:rPr>
                  <w:rFonts w:ascii="Times New Roman" w:hAnsi="Times New Roman"/>
                  <w:color w:val="0000FF"/>
                  <w:u w:val="single"/>
                  <w:lang w:val="ru-RU"/>
                </w:rPr>
                <w:t>188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w:t>
              </w:r>
              <w:r w:rsidRPr="005A4E24">
                <w:rPr>
                  <w:rFonts w:ascii="Times New Roman" w:hAnsi="Times New Roman"/>
                  <w:color w:val="0000FF"/>
                  <w:u w:val="single"/>
                  <w:lang w:val="ru-RU"/>
                </w:rPr>
                <w:t>354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w:t>
              </w:r>
              <w:r w:rsidRPr="005A4E24">
                <w:rPr>
                  <w:rFonts w:ascii="Times New Roman" w:hAnsi="Times New Roman"/>
                  <w:color w:val="0000FF"/>
                  <w:u w:val="single"/>
                  <w:lang w:val="ru-RU"/>
                </w:rPr>
                <w:t>354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w:t>
              </w:r>
              <w:r w:rsidRPr="005A4E24">
                <w:rPr>
                  <w:rFonts w:ascii="Times New Roman" w:hAnsi="Times New Roman"/>
                  <w:color w:val="0000FF"/>
                  <w:u w:val="single"/>
                  <w:lang w:val="ru-RU"/>
                </w:rPr>
                <w:t>4</w:t>
              </w:r>
              <w:r>
                <w:rPr>
                  <w:rFonts w:ascii="Times New Roman" w:hAnsi="Times New Roman"/>
                  <w:color w:val="0000FF"/>
                  <w:u w:val="single"/>
                </w:rPr>
                <w:t>a</w:t>
              </w:r>
              <w:r w:rsidRPr="005A4E24">
                <w:rPr>
                  <w:rFonts w:ascii="Times New Roman" w:hAnsi="Times New Roman"/>
                  <w:color w:val="0000FF"/>
                  <w:u w:val="single"/>
                  <w:lang w:val="ru-RU"/>
                </w:rPr>
                <w:t>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w:t>
              </w:r>
              <w:r w:rsidRPr="005A4E24">
                <w:rPr>
                  <w:rFonts w:ascii="Times New Roman" w:hAnsi="Times New Roman"/>
                  <w:color w:val="0000FF"/>
                  <w:u w:val="single"/>
                  <w:lang w:val="ru-RU"/>
                </w:rPr>
                <w:t>606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dfae</w:t>
              </w:r>
              <w:r w:rsidRPr="005A4E24">
                <w:rPr>
                  <w:rFonts w:ascii="Times New Roman" w:hAnsi="Times New Roman"/>
                  <w:color w:val="0000FF"/>
                  <w:u w:val="single"/>
                  <w:lang w:val="ru-RU"/>
                </w:rPr>
                <w:t>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7</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dfdb</w:t>
              </w:r>
              <w:r w:rsidRPr="005A4E24">
                <w:rPr>
                  <w:rFonts w:ascii="Times New Roman" w:hAnsi="Times New Roman"/>
                  <w:color w:val="0000FF"/>
                  <w:u w:val="single"/>
                  <w:lang w:val="ru-RU"/>
                </w:rPr>
                <w:t>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dfc</w:t>
              </w:r>
              <w:r w:rsidRPr="005A4E24">
                <w:rPr>
                  <w:rFonts w:ascii="Times New Roman" w:hAnsi="Times New Roman"/>
                  <w:color w:val="0000FF"/>
                  <w:u w:val="single"/>
                  <w:lang w:val="ru-RU"/>
                </w:rPr>
                <w:t>6</w:t>
              </w:r>
              <w:r>
                <w:rPr>
                  <w:rFonts w:ascii="Times New Roman" w:hAnsi="Times New Roman"/>
                  <w:color w:val="0000FF"/>
                  <w:u w:val="single"/>
                </w:rPr>
                <w:t>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9</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Спинной мозг, его строение и </w:t>
            </w:r>
            <w:r w:rsidRPr="005A4E2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dff</w:t>
              </w:r>
              <w:r w:rsidRPr="005A4E24">
                <w:rPr>
                  <w:rFonts w:ascii="Times New Roman" w:hAnsi="Times New Roman"/>
                  <w:color w:val="0000FF"/>
                  <w:u w:val="single"/>
                  <w:lang w:val="ru-RU"/>
                </w:rPr>
                <w:t>0</w:t>
              </w:r>
              <w:r>
                <w:rPr>
                  <w:rFonts w:ascii="Times New Roman" w:hAnsi="Times New Roman"/>
                  <w:color w:val="0000FF"/>
                  <w:u w:val="single"/>
                </w:rPr>
                <w:t>c</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00</w:t>
              </w:r>
              <w:r>
                <w:rPr>
                  <w:rFonts w:ascii="Times New Roman" w:hAnsi="Times New Roman"/>
                  <w:color w:val="0000FF"/>
                  <w:u w:val="single"/>
                </w:rPr>
                <w:t>ba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0682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0682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098</w:t>
              </w:r>
              <w:r>
                <w:rPr>
                  <w:rFonts w:ascii="Times New Roman" w:hAnsi="Times New Roman"/>
                  <w:color w:val="0000FF"/>
                  <w:u w:val="single"/>
                </w:rPr>
                <w:t>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14</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w:t>
              </w:r>
              <w:r>
                <w:rPr>
                  <w:rFonts w:ascii="Times New Roman" w:hAnsi="Times New Roman"/>
                  <w:color w:val="0000FF"/>
                  <w:u w:val="single"/>
                </w:rPr>
                <w:t>c</w:t>
              </w:r>
              <w:r w:rsidRPr="005A4E24">
                <w:rPr>
                  <w:rFonts w:ascii="Times New Roman" w:hAnsi="Times New Roman"/>
                  <w:color w:val="0000FF"/>
                  <w:u w:val="single"/>
                  <w:lang w:val="ru-RU"/>
                </w:rPr>
                <w:t>36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10</w:t>
              </w:r>
              <w:r>
                <w:rPr>
                  <w:rFonts w:ascii="Times New Roman" w:hAnsi="Times New Roman"/>
                  <w:color w:val="0000FF"/>
                  <w:u w:val="single"/>
                </w:rPr>
                <w:t>b</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0</w:t>
              </w:r>
              <w:r>
                <w:rPr>
                  <w:rFonts w:ascii="Times New Roman" w:hAnsi="Times New Roman"/>
                  <w:color w:val="0000FF"/>
                  <w:u w:val="single"/>
                </w:rPr>
                <w:t>d</w:t>
              </w:r>
              <w:r w:rsidRPr="005A4E24">
                <w:rPr>
                  <w:rFonts w:ascii="Times New Roman" w:hAnsi="Times New Roman"/>
                  <w:color w:val="0000FF"/>
                  <w:u w:val="single"/>
                  <w:lang w:val="ru-RU"/>
                </w:rPr>
                <w:t>9</w:t>
              </w:r>
              <w:r>
                <w:rPr>
                  <w:rFonts w:ascii="Times New Roman" w:hAnsi="Times New Roman"/>
                  <w:color w:val="0000FF"/>
                  <w:u w:val="single"/>
                </w:rPr>
                <w:t>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17</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1398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15</w:t>
              </w:r>
              <w:r>
                <w:rPr>
                  <w:rFonts w:ascii="Times New Roman" w:hAnsi="Times New Roman"/>
                  <w:color w:val="0000FF"/>
                  <w:u w:val="single"/>
                </w:rPr>
                <w:t>f</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19</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15</w:t>
              </w:r>
              <w:r>
                <w:rPr>
                  <w:rFonts w:ascii="Times New Roman" w:hAnsi="Times New Roman"/>
                  <w:color w:val="0000FF"/>
                  <w:u w:val="single"/>
                </w:rPr>
                <w:t>f</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20</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1712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21</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1712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182</w:t>
              </w:r>
              <w:r>
                <w:rPr>
                  <w:rFonts w:ascii="Times New Roman" w:hAnsi="Times New Roman"/>
                  <w:color w:val="0000FF"/>
                  <w:u w:val="single"/>
                </w:rPr>
                <w:t>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1942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24</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w:t>
              </w:r>
              <w:r>
                <w:rPr>
                  <w:rFonts w:ascii="Times New Roman" w:hAnsi="Times New Roman"/>
                  <w:color w:val="0000FF"/>
                  <w:u w:val="single"/>
                </w:rPr>
                <w:t>d</w:t>
              </w:r>
              <w:r w:rsidRPr="005A4E24">
                <w:rPr>
                  <w:rFonts w:ascii="Times New Roman" w:hAnsi="Times New Roman"/>
                  <w:color w:val="0000FF"/>
                  <w:u w:val="single"/>
                  <w:lang w:val="ru-RU"/>
                </w:rPr>
                <w:t>70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1</w:t>
              </w:r>
              <w:r>
                <w:rPr>
                  <w:rFonts w:ascii="Times New Roman" w:hAnsi="Times New Roman"/>
                  <w:color w:val="0000FF"/>
                  <w:u w:val="single"/>
                </w:rPr>
                <w:t>e</w:t>
              </w:r>
              <w:r w:rsidRPr="005A4E24">
                <w:rPr>
                  <w:rFonts w:ascii="Times New Roman" w:hAnsi="Times New Roman"/>
                  <w:color w:val="0000FF"/>
                  <w:u w:val="single"/>
                  <w:lang w:val="ru-RU"/>
                </w:rPr>
                <w:t>9</w:t>
              </w:r>
              <w:r>
                <w:rPr>
                  <w:rFonts w:ascii="Times New Roman" w:hAnsi="Times New Roman"/>
                  <w:color w:val="0000FF"/>
                  <w:u w:val="single"/>
                </w:rPr>
                <w:t>c</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A4E2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20</w:t>
              </w:r>
              <w:r>
                <w:rPr>
                  <w:rFonts w:ascii="Times New Roman" w:hAnsi="Times New Roman"/>
                  <w:color w:val="0000FF"/>
                  <w:u w:val="single"/>
                </w:rPr>
                <w:t>d</w:t>
              </w:r>
              <w:r w:rsidRPr="005A4E24">
                <w:rPr>
                  <w:rFonts w:ascii="Times New Roman" w:hAnsi="Times New Roman"/>
                  <w:color w:val="0000FF"/>
                  <w:u w:val="single"/>
                  <w:lang w:val="ru-RU"/>
                </w:rPr>
                <w:t>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Профилактика </w:t>
            </w:r>
            <w:proofErr w:type="gramStart"/>
            <w:r w:rsidRPr="005A4E24">
              <w:rPr>
                <w:rFonts w:ascii="Times New Roman" w:hAnsi="Times New Roman"/>
                <w:color w:val="000000"/>
                <w:sz w:val="24"/>
                <w:lang w:val="ru-RU"/>
              </w:rPr>
              <w:t>сердечно-сосудистых</w:t>
            </w:r>
            <w:proofErr w:type="gramEnd"/>
            <w:r w:rsidRPr="005A4E24">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220</w:t>
              </w:r>
              <w:r>
                <w:rPr>
                  <w:rFonts w:ascii="Times New Roman" w:hAnsi="Times New Roman"/>
                  <w:color w:val="0000FF"/>
                  <w:u w:val="single"/>
                </w:rPr>
                <w:t>c</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231</w:t>
              </w:r>
              <w:r>
                <w:rPr>
                  <w:rFonts w:ascii="Times New Roman" w:hAnsi="Times New Roman"/>
                  <w:color w:val="0000FF"/>
                  <w:u w:val="single"/>
                </w:rPr>
                <w:t>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29</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25</w:t>
              </w:r>
              <w:r>
                <w:rPr>
                  <w:rFonts w:ascii="Times New Roman" w:hAnsi="Times New Roman"/>
                  <w:color w:val="0000FF"/>
                  <w:u w:val="single"/>
                </w:rPr>
                <w:t>fe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30</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w:t>
              </w:r>
              <w:r>
                <w:rPr>
                  <w:rFonts w:ascii="Times New Roman" w:hAnsi="Times New Roman"/>
                  <w:color w:val="0000FF"/>
                  <w:u w:val="single"/>
                </w:rPr>
                <w:t>aae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31</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w:t>
              </w:r>
              <w:r>
                <w:rPr>
                  <w:rFonts w:ascii="Times New Roman" w:hAnsi="Times New Roman"/>
                  <w:color w:val="0000FF"/>
                  <w:u w:val="single"/>
                </w:rPr>
                <w:t>e</w:t>
              </w:r>
              <w:r w:rsidRPr="005A4E24">
                <w:rPr>
                  <w:rFonts w:ascii="Times New Roman" w:hAnsi="Times New Roman"/>
                  <w:color w:val="0000FF"/>
                  <w:u w:val="single"/>
                  <w:lang w:val="ru-RU"/>
                </w:rPr>
                <w:t>64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32</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w:t>
              </w:r>
              <w:r>
                <w:rPr>
                  <w:rFonts w:ascii="Times New Roman" w:hAnsi="Times New Roman"/>
                  <w:color w:val="0000FF"/>
                  <w:u w:val="single"/>
                </w:rPr>
                <w:t>f</w:t>
              </w:r>
              <w:r w:rsidRPr="005A4E24">
                <w:rPr>
                  <w:rFonts w:ascii="Times New Roman" w:hAnsi="Times New Roman"/>
                  <w:color w:val="0000FF"/>
                  <w:u w:val="single"/>
                  <w:lang w:val="ru-RU"/>
                </w:rPr>
                <w:t>9</w:t>
              </w:r>
              <w:r>
                <w:rPr>
                  <w:rFonts w:ascii="Times New Roman" w:hAnsi="Times New Roman"/>
                  <w:color w:val="0000FF"/>
                  <w:u w:val="single"/>
                </w:rPr>
                <w:t>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33</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2</w:t>
              </w:r>
              <w:r>
                <w:rPr>
                  <w:rFonts w:ascii="Times New Roman" w:hAnsi="Times New Roman"/>
                  <w:color w:val="0000FF"/>
                  <w:u w:val="single"/>
                </w:rPr>
                <w:t>f</w:t>
              </w:r>
              <w:r w:rsidRPr="005A4E24">
                <w:rPr>
                  <w:rFonts w:ascii="Times New Roman" w:hAnsi="Times New Roman"/>
                  <w:color w:val="0000FF"/>
                  <w:u w:val="single"/>
                  <w:lang w:val="ru-RU"/>
                </w:rPr>
                <w:t>9</w:t>
              </w:r>
              <w:r>
                <w:rPr>
                  <w:rFonts w:ascii="Times New Roman" w:hAnsi="Times New Roman"/>
                  <w:color w:val="0000FF"/>
                  <w:u w:val="single"/>
                </w:rPr>
                <w:t>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34</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A4E2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30</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30</w:t>
              </w:r>
              <w:r>
                <w:rPr>
                  <w:rFonts w:ascii="Times New Roman" w:hAnsi="Times New Roman"/>
                  <w:color w:val="0000FF"/>
                  <w:u w:val="single"/>
                </w:rPr>
                <w:t>d</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36</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3422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37</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3666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3792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39</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38</w:t>
              </w:r>
              <w:r>
                <w:rPr>
                  <w:rFonts w:ascii="Times New Roman" w:hAnsi="Times New Roman"/>
                  <w:color w:val="0000FF"/>
                  <w:u w:val="single"/>
                </w:rPr>
                <w:t>a</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40</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39</w:t>
              </w:r>
              <w:r>
                <w:rPr>
                  <w:rFonts w:ascii="Times New Roman" w:hAnsi="Times New Roman"/>
                  <w:color w:val="0000FF"/>
                  <w:u w:val="single"/>
                </w:rPr>
                <w:t>ae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41</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Нормы и режим питания. Нарушение обмена веще</w:t>
            </w:r>
            <w:proofErr w:type="gramStart"/>
            <w:r w:rsidRPr="005A4E24">
              <w:rPr>
                <w:rFonts w:ascii="Times New Roman" w:hAnsi="Times New Roman"/>
                <w:color w:val="000000"/>
                <w:sz w:val="24"/>
                <w:lang w:val="ru-RU"/>
              </w:rPr>
              <w:t>ств Пр</w:t>
            </w:r>
            <w:proofErr w:type="gramEnd"/>
            <w:r w:rsidRPr="005A4E24">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w:t>
              </w:r>
              <w:r>
                <w:rPr>
                  <w:rFonts w:ascii="Times New Roman" w:hAnsi="Times New Roman"/>
                  <w:color w:val="0000FF"/>
                  <w:u w:val="single"/>
                </w:rPr>
                <w:t>d</w:t>
              </w:r>
              <w:r w:rsidRPr="005A4E24">
                <w:rPr>
                  <w:rFonts w:ascii="Times New Roman" w:hAnsi="Times New Roman"/>
                  <w:color w:val="0000FF"/>
                  <w:u w:val="single"/>
                  <w:lang w:val="ru-RU"/>
                </w:rPr>
                <w:t>14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A4E24">
              <w:rPr>
                <w:rFonts w:ascii="Times New Roman" w:hAnsi="Times New Roman"/>
                <w:color w:val="000000"/>
                <w:sz w:val="24"/>
                <w:lang w:val="ru-RU"/>
              </w:rPr>
              <w:lastRenderedPageBreak/>
              <w:t>кисти»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w:t>
              </w:r>
              <w:r>
                <w:rPr>
                  <w:rFonts w:ascii="Times New Roman" w:hAnsi="Times New Roman"/>
                  <w:color w:val="0000FF"/>
                  <w:u w:val="single"/>
                </w:rPr>
                <w:t>f</w:t>
              </w:r>
              <w:r w:rsidRPr="005A4E24">
                <w:rPr>
                  <w:rFonts w:ascii="Times New Roman" w:hAnsi="Times New Roman"/>
                  <w:color w:val="0000FF"/>
                  <w:u w:val="single"/>
                  <w:lang w:val="ru-RU"/>
                </w:rPr>
                <w:t>76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w:t>
              </w:r>
              <w:r>
                <w:rPr>
                  <w:rFonts w:ascii="Times New Roman" w:hAnsi="Times New Roman"/>
                  <w:color w:val="0000FF"/>
                  <w:u w:val="single"/>
                </w:rPr>
                <w:t>f</w:t>
              </w:r>
              <w:r w:rsidRPr="005A4E24">
                <w:rPr>
                  <w:rFonts w:ascii="Times New Roman" w:hAnsi="Times New Roman"/>
                  <w:color w:val="0000FF"/>
                  <w:u w:val="single"/>
                  <w:lang w:val="ru-RU"/>
                </w:rPr>
                <w:t>76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44</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3</w:t>
              </w:r>
              <w:r>
                <w:rPr>
                  <w:rFonts w:ascii="Times New Roman" w:hAnsi="Times New Roman"/>
                  <w:color w:val="0000FF"/>
                  <w:u w:val="single"/>
                </w:rPr>
                <w:t>f</w:t>
              </w:r>
              <w:r w:rsidRPr="005A4E24">
                <w:rPr>
                  <w:rFonts w:ascii="Times New Roman" w:hAnsi="Times New Roman"/>
                  <w:color w:val="0000FF"/>
                  <w:u w:val="single"/>
                  <w:lang w:val="ru-RU"/>
                </w:rPr>
                <w:t>76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41</w:t>
              </w:r>
              <w:r>
                <w:rPr>
                  <w:rFonts w:ascii="Times New Roman" w:hAnsi="Times New Roman"/>
                  <w:color w:val="0000FF"/>
                  <w:u w:val="single"/>
                </w:rPr>
                <w:t>ba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4084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47</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4516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4746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49</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485</w:t>
              </w:r>
              <w:r>
                <w:rPr>
                  <w:rFonts w:ascii="Times New Roman" w:hAnsi="Times New Roman"/>
                  <w:color w:val="0000FF"/>
                  <w:u w:val="single"/>
                </w:rPr>
                <w:t>e</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ec</w:t>
              </w:r>
              <w:r w:rsidRPr="005A4E24">
                <w:rPr>
                  <w:rFonts w:ascii="Times New Roman" w:hAnsi="Times New Roman"/>
                  <w:color w:val="0000FF"/>
                  <w:u w:val="single"/>
                  <w:lang w:val="ru-RU"/>
                </w:rPr>
                <w:t>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51</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c</w:t>
              </w:r>
              <w:r w:rsidRPr="005A4E24">
                <w:rPr>
                  <w:rFonts w:ascii="Times New Roman" w:hAnsi="Times New Roman"/>
                  <w:color w:val="0000FF"/>
                  <w:u w:val="single"/>
                  <w:lang w:val="ru-RU"/>
                </w:rPr>
                <w:t>50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52</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ec</w:t>
              </w:r>
              <w:r w:rsidRPr="005A4E24">
                <w:rPr>
                  <w:rFonts w:ascii="Times New Roman" w:hAnsi="Times New Roman"/>
                  <w:color w:val="0000FF"/>
                  <w:u w:val="single"/>
                  <w:lang w:val="ru-RU"/>
                </w:rPr>
                <w:t>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53</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da</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54</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da</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4</w:t>
              </w:r>
              <w:r>
                <w:rPr>
                  <w:rFonts w:ascii="Times New Roman" w:hAnsi="Times New Roman"/>
                  <w:color w:val="0000FF"/>
                  <w:u w:val="single"/>
                </w:rPr>
                <w:t>fd</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50</w:t>
              </w:r>
              <w:r>
                <w:rPr>
                  <w:rFonts w:ascii="Times New Roman" w:hAnsi="Times New Roman"/>
                  <w:color w:val="0000FF"/>
                  <w:u w:val="single"/>
                </w:rPr>
                <w:t>ec</w:t>
              </w:r>
            </w:hyperlink>
            <w:r w:rsidRPr="005A4E24">
              <w:rPr>
                <w:rFonts w:ascii="Times New Roman" w:hAnsi="Times New Roman"/>
                <w:color w:val="000000"/>
                <w:sz w:val="24"/>
                <w:lang w:val="ru-RU"/>
              </w:rPr>
              <w:t xml:space="preserve"> </w:t>
            </w:r>
            <w:hyperlink r:id="rId27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51</w:t>
              </w:r>
              <w:r>
                <w:rPr>
                  <w:rFonts w:ascii="Times New Roman" w:hAnsi="Times New Roman"/>
                  <w:color w:val="0000FF"/>
                  <w:u w:val="single"/>
                </w:rPr>
                <w:t>fa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57</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Ухо и слух. Практическая работа «Изучение строения органа слуха </w:t>
            </w:r>
            <w:r w:rsidRPr="005A4E2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proofErr w:type="gramStart"/>
            <w:r w:rsidRPr="005A4E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5416</w:t>
              </w:r>
            </w:hyperlink>
            <w:proofErr w:type="gramEnd"/>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5538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59</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5538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60</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5646</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61</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5768</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62</w:t>
            </w:r>
          </w:p>
        </w:tc>
        <w:tc>
          <w:tcPr>
            <w:tcW w:w="3168" w:type="dxa"/>
            <w:tcMar>
              <w:top w:w="50" w:type="dxa"/>
              <w:left w:w="100" w:type="dxa"/>
            </w:tcMar>
            <w:vAlign w:val="center"/>
          </w:tcPr>
          <w:p w:rsidR="0062612A" w:rsidRDefault="00ED1DD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588</w:t>
              </w:r>
              <w:r>
                <w:rPr>
                  <w:rFonts w:ascii="Times New Roman" w:hAnsi="Times New Roman"/>
                  <w:color w:val="0000FF"/>
                  <w:u w:val="single"/>
                </w:rPr>
                <w:t>a</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63</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ac</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64</w:t>
            </w:r>
          </w:p>
        </w:tc>
        <w:tc>
          <w:tcPr>
            <w:tcW w:w="3168" w:type="dxa"/>
            <w:tcMar>
              <w:top w:w="50" w:type="dxa"/>
              <w:left w:w="100" w:type="dxa"/>
            </w:tcMar>
            <w:vAlign w:val="center"/>
          </w:tcPr>
          <w:p w:rsidR="0062612A" w:rsidRDefault="00ED1DD0">
            <w:pPr>
              <w:spacing w:after="0"/>
              <w:ind w:left="135"/>
            </w:pPr>
            <w:r w:rsidRPr="005A4E2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ac</w:t>
              </w:r>
              <w:r w:rsidRPr="005A4E24">
                <w:rPr>
                  <w:rFonts w:ascii="Times New Roman" w:hAnsi="Times New Roman"/>
                  <w:color w:val="0000FF"/>
                  <w:u w:val="single"/>
                  <w:lang w:val="ru-RU"/>
                </w:rPr>
                <w:t>4</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65</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bf</w:t>
              </w:r>
              <w:r w:rsidRPr="005A4E24">
                <w:rPr>
                  <w:rFonts w:ascii="Times New Roman" w:hAnsi="Times New Roman"/>
                  <w:color w:val="0000FF"/>
                  <w:u w:val="single"/>
                  <w:lang w:val="ru-RU"/>
                </w:rPr>
                <w:t>0</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66</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d</w:t>
              </w:r>
              <w:r w:rsidRPr="005A4E24">
                <w:rPr>
                  <w:rFonts w:ascii="Times New Roman" w:hAnsi="Times New Roman"/>
                  <w:color w:val="0000FF"/>
                  <w:u w:val="single"/>
                  <w:lang w:val="ru-RU"/>
                </w:rPr>
                <w:t>12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t>67</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5</w:t>
              </w:r>
              <w:r>
                <w:rPr>
                  <w:rFonts w:ascii="Times New Roman" w:hAnsi="Times New Roman"/>
                  <w:color w:val="0000FF"/>
                  <w:u w:val="single"/>
                </w:rPr>
                <w:t>d</w:t>
              </w:r>
              <w:r w:rsidRPr="005A4E24">
                <w:rPr>
                  <w:rFonts w:ascii="Times New Roman" w:hAnsi="Times New Roman"/>
                  <w:color w:val="0000FF"/>
                  <w:u w:val="single"/>
                  <w:lang w:val="ru-RU"/>
                </w:rPr>
                <w:t>12</w:t>
              </w:r>
            </w:hyperlink>
          </w:p>
        </w:tc>
      </w:tr>
      <w:tr w:rsidR="0062612A" w:rsidRPr="00B95C94">
        <w:trPr>
          <w:trHeight w:val="144"/>
          <w:tblCellSpacing w:w="20" w:type="nil"/>
        </w:trPr>
        <w:tc>
          <w:tcPr>
            <w:tcW w:w="378" w:type="dxa"/>
            <w:tcMar>
              <w:top w:w="50" w:type="dxa"/>
              <w:left w:w="100" w:type="dxa"/>
            </w:tcMar>
            <w:vAlign w:val="center"/>
          </w:tcPr>
          <w:p w:rsidR="0062612A" w:rsidRDefault="00ED1DD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2A" w:rsidRDefault="0062612A">
            <w:pPr>
              <w:spacing w:after="0"/>
              <w:ind w:left="135"/>
              <w:jc w:val="center"/>
            </w:pPr>
          </w:p>
        </w:tc>
        <w:tc>
          <w:tcPr>
            <w:tcW w:w="1628" w:type="dxa"/>
            <w:tcMar>
              <w:top w:w="50" w:type="dxa"/>
              <w:left w:w="100" w:type="dxa"/>
            </w:tcMar>
            <w:vAlign w:val="center"/>
          </w:tcPr>
          <w:p w:rsidR="0062612A" w:rsidRDefault="0062612A">
            <w:pPr>
              <w:spacing w:after="0"/>
              <w:ind w:left="135"/>
              <w:jc w:val="center"/>
            </w:pPr>
          </w:p>
        </w:tc>
        <w:tc>
          <w:tcPr>
            <w:tcW w:w="1155" w:type="dxa"/>
            <w:tcMar>
              <w:top w:w="50" w:type="dxa"/>
              <w:left w:w="100" w:type="dxa"/>
            </w:tcMar>
            <w:vAlign w:val="center"/>
          </w:tcPr>
          <w:p w:rsidR="0062612A" w:rsidRDefault="0062612A">
            <w:pPr>
              <w:spacing w:after="0"/>
              <w:ind w:left="135"/>
            </w:pPr>
          </w:p>
        </w:tc>
        <w:tc>
          <w:tcPr>
            <w:tcW w:w="1977" w:type="dxa"/>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4E24">
                <w:rPr>
                  <w:rFonts w:ascii="Times New Roman" w:hAnsi="Times New Roman"/>
                  <w:color w:val="0000FF"/>
                  <w:u w:val="single"/>
                  <w:lang w:val="ru-RU"/>
                </w:rPr>
                <w:t>://</w:t>
              </w:r>
              <w:r>
                <w:rPr>
                  <w:rFonts w:ascii="Times New Roman" w:hAnsi="Times New Roman"/>
                  <w:color w:val="0000FF"/>
                  <w:u w:val="single"/>
                </w:rPr>
                <w:t>m</w:t>
              </w:r>
              <w:r w:rsidRPr="005A4E24">
                <w:rPr>
                  <w:rFonts w:ascii="Times New Roman" w:hAnsi="Times New Roman"/>
                  <w:color w:val="0000FF"/>
                  <w:u w:val="single"/>
                  <w:lang w:val="ru-RU"/>
                </w:rPr>
                <w:t>.</w:t>
              </w:r>
              <w:r>
                <w:rPr>
                  <w:rFonts w:ascii="Times New Roman" w:hAnsi="Times New Roman"/>
                  <w:color w:val="0000FF"/>
                  <w:u w:val="single"/>
                </w:rPr>
                <w:t>edsoo</w:t>
              </w:r>
              <w:r w:rsidRPr="005A4E24">
                <w:rPr>
                  <w:rFonts w:ascii="Times New Roman" w:hAnsi="Times New Roman"/>
                  <w:color w:val="0000FF"/>
                  <w:u w:val="single"/>
                  <w:lang w:val="ru-RU"/>
                </w:rPr>
                <w:t>.</w:t>
              </w:r>
              <w:r>
                <w:rPr>
                  <w:rFonts w:ascii="Times New Roman" w:hAnsi="Times New Roman"/>
                  <w:color w:val="0000FF"/>
                  <w:u w:val="single"/>
                </w:rPr>
                <w:t>ru</w:t>
              </w:r>
              <w:r w:rsidRPr="005A4E24">
                <w:rPr>
                  <w:rFonts w:ascii="Times New Roman" w:hAnsi="Times New Roman"/>
                  <w:color w:val="0000FF"/>
                  <w:u w:val="single"/>
                  <w:lang w:val="ru-RU"/>
                </w:rPr>
                <w:t>/863</w:t>
              </w:r>
              <w:r>
                <w:rPr>
                  <w:rFonts w:ascii="Times New Roman" w:hAnsi="Times New Roman"/>
                  <w:color w:val="0000FF"/>
                  <w:u w:val="single"/>
                </w:rPr>
                <w:t>e</w:t>
              </w:r>
              <w:r w:rsidRPr="005A4E24">
                <w:rPr>
                  <w:rFonts w:ascii="Times New Roman" w:hAnsi="Times New Roman"/>
                  <w:color w:val="0000FF"/>
                  <w:u w:val="single"/>
                  <w:lang w:val="ru-RU"/>
                </w:rPr>
                <w:t>600</w:t>
              </w:r>
              <w:r>
                <w:rPr>
                  <w:rFonts w:ascii="Times New Roman" w:hAnsi="Times New Roman"/>
                  <w:color w:val="0000FF"/>
                  <w:u w:val="single"/>
                </w:rPr>
                <w:t>a</w:t>
              </w:r>
            </w:hyperlink>
          </w:p>
        </w:tc>
      </w:tr>
      <w:tr w:rsidR="0062612A">
        <w:trPr>
          <w:trHeight w:val="144"/>
          <w:tblCellSpacing w:w="20" w:type="nil"/>
        </w:trPr>
        <w:tc>
          <w:tcPr>
            <w:tcW w:w="0" w:type="auto"/>
            <w:gridSpan w:val="2"/>
            <w:tcMar>
              <w:top w:w="50" w:type="dxa"/>
              <w:left w:w="100" w:type="dxa"/>
            </w:tcMar>
            <w:vAlign w:val="center"/>
          </w:tcPr>
          <w:p w:rsidR="0062612A" w:rsidRPr="005A4E24" w:rsidRDefault="00ED1DD0">
            <w:pPr>
              <w:spacing w:after="0"/>
              <w:ind w:left="135"/>
              <w:rPr>
                <w:lang w:val="ru-RU"/>
              </w:rPr>
            </w:pPr>
            <w:r w:rsidRPr="005A4E2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2612A" w:rsidRDefault="00ED1DD0">
            <w:pPr>
              <w:spacing w:after="0"/>
              <w:ind w:left="135"/>
              <w:jc w:val="center"/>
            </w:pPr>
            <w:r w:rsidRPr="005A4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2A" w:rsidRDefault="00ED1DD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2612A" w:rsidRDefault="0062612A"/>
        </w:tc>
      </w:tr>
    </w:tbl>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62612A">
      <w:pPr>
        <w:sectPr w:rsidR="0062612A" w:rsidSect="00983C5D">
          <w:pgSz w:w="16383" w:h="11906" w:orient="landscape"/>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p w:rsidR="0062612A" w:rsidRDefault="00ED1DD0">
      <w:pPr>
        <w:spacing w:after="0"/>
        <w:ind w:left="120"/>
      </w:pPr>
      <w:bookmarkStart w:id="12" w:name="block-19173660"/>
      <w:bookmarkEnd w:id="11"/>
      <w:r>
        <w:rPr>
          <w:rFonts w:ascii="Times New Roman" w:hAnsi="Times New Roman"/>
          <w:b/>
          <w:color w:val="000000"/>
          <w:sz w:val="28"/>
        </w:rPr>
        <w:lastRenderedPageBreak/>
        <w:t>УЧЕБНО-МЕТОДИЧЕСКОЕ ОБЕСПЕЧЕНИЕ ОБРАЗОВАТЕЛЬНОГО ПРОЦЕССА</w:t>
      </w:r>
    </w:p>
    <w:p w:rsidR="0062612A" w:rsidRPr="00B95C94" w:rsidRDefault="00ED1DD0">
      <w:pPr>
        <w:spacing w:after="0" w:line="480" w:lineRule="auto"/>
        <w:ind w:left="120"/>
        <w:rPr>
          <w:lang w:val="ru-RU"/>
        </w:rPr>
      </w:pPr>
      <w:r w:rsidRPr="00B95C94">
        <w:rPr>
          <w:rFonts w:ascii="Times New Roman" w:hAnsi="Times New Roman"/>
          <w:b/>
          <w:color w:val="000000"/>
          <w:sz w:val="28"/>
          <w:lang w:val="ru-RU"/>
        </w:rPr>
        <w:t>ОБЯЗАТЕЛЬНЫЕ УЧЕБНЫЕ МАТЕРИАЛЫ ДЛЯ УЧЕНИКА</w:t>
      </w:r>
    </w:p>
    <w:p w:rsidR="0062612A" w:rsidRPr="00B95C94" w:rsidRDefault="00ED1DD0">
      <w:pPr>
        <w:spacing w:after="0" w:line="480" w:lineRule="auto"/>
        <w:ind w:left="120"/>
        <w:rPr>
          <w:lang w:val="ru-RU"/>
        </w:rPr>
      </w:pPr>
      <w:r w:rsidRPr="00B95C94">
        <w:rPr>
          <w:rFonts w:ascii="Times New Roman" w:hAnsi="Times New Roman"/>
          <w:color w:val="000000"/>
          <w:sz w:val="28"/>
          <w:lang w:val="ru-RU"/>
        </w:rPr>
        <w:t>​‌‌​</w:t>
      </w:r>
    </w:p>
    <w:p w:rsidR="0062612A" w:rsidRDefault="00ED1DD0">
      <w:pPr>
        <w:spacing w:after="0" w:line="480" w:lineRule="auto"/>
        <w:ind w:left="120"/>
      </w:pPr>
      <w:r>
        <w:rPr>
          <w:rFonts w:ascii="Times New Roman" w:hAnsi="Times New Roman"/>
          <w:color w:val="000000"/>
          <w:sz w:val="28"/>
        </w:rPr>
        <w:t>​‌‌</w:t>
      </w:r>
    </w:p>
    <w:p w:rsidR="0062612A" w:rsidRDefault="00ED1DD0">
      <w:pPr>
        <w:spacing w:after="0"/>
        <w:ind w:left="120"/>
      </w:pPr>
      <w:r>
        <w:rPr>
          <w:rFonts w:ascii="Times New Roman" w:hAnsi="Times New Roman"/>
          <w:color w:val="000000"/>
          <w:sz w:val="28"/>
        </w:rPr>
        <w:t>​</w:t>
      </w:r>
    </w:p>
    <w:p w:rsidR="0062612A" w:rsidRDefault="00ED1DD0">
      <w:pPr>
        <w:spacing w:after="0" w:line="480" w:lineRule="auto"/>
        <w:ind w:left="120"/>
      </w:pPr>
      <w:r>
        <w:rPr>
          <w:rFonts w:ascii="Times New Roman" w:hAnsi="Times New Roman"/>
          <w:b/>
          <w:color w:val="000000"/>
          <w:sz w:val="28"/>
        </w:rPr>
        <w:t>МЕТОДИЧЕСКИЕ МАТЕРИАЛЫ ДЛЯ УЧИТЕЛЯ</w:t>
      </w:r>
    </w:p>
    <w:p w:rsidR="0062612A" w:rsidRDefault="00ED1DD0">
      <w:pPr>
        <w:spacing w:after="0" w:line="480" w:lineRule="auto"/>
        <w:ind w:left="120"/>
      </w:pPr>
      <w:r>
        <w:rPr>
          <w:rFonts w:ascii="Times New Roman" w:hAnsi="Times New Roman"/>
          <w:color w:val="000000"/>
          <w:sz w:val="28"/>
        </w:rPr>
        <w:t>​‌‌​</w:t>
      </w:r>
    </w:p>
    <w:p w:rsidR="0062612A" w:rsidRDefault="0062612A">
      <w:pPr>
        <w:spacing w:after="0"/>
        <w:ind w:left="120"/>
      </w:pPr>
    </w:p>
    <w:p w:rsidR="0062612A" w:rsidRPr="005A4E24" w:rsidRDefault="00ED1DD0">
      <w:pPr>
        <w:spacing w:after="0" w:line="480" w:lineRule="auto"/>
        <w:ind w:left="120"/>
        <w:rPr>
          <w:lang w:val="ru-RU"/>
        </w:rPr>
      </w:pPr>
      <w:r w:rsidRPr="005A4E24">
        <w:rPr>
          <w:rFonts w:ascii="Times New Roman" w:hAnsi="Times New Roman"/>
          <w:b/>
          <w:color w:val="000000"/>
          <w:sz w:val="28"/>
          <w:lang w:val="ru-RU"/>
        </w:rPr>
        <w:t>ЦИФРОВЫЕ ОБРАЗОВАТЕЛЬНЫЕ РЕСУРСЫ И РЕСУРСЫ СЕТИ ИНТЕРНЕТ</w:t>
      </w:r>
    </w:p>
    <w:p w:rsidR="0062612A" w:rsidRDefault="00ED1D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2612A" w:rsidRDefault="0062612A">
      <w:pPr>
        <w:sectPr w:rsidR="0062612A" w:rsidSect="00983C5D">
          <w:pgSz w:w="11906" w:h="16383"/>
          <w:pgMar w:top="1134" w:right="850" w:bottom="1134" w:left="1701"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pPr>
    </w:p>
    <w:bookmarkEnd w:id="12"/>
    <w:p w:rsidR="00ED1DD0" w:rsidRDefault="00ED1DD0"/>
    <w:sectPr w:rsidR="00ED1DD0" w:rsidSect="00983C5D">
      <w:pgSz w:w="11907" w:h="16839" w:code="9"/>
      <w:pgMar w:top="1440" w:right="1440" w:bottom="1440" w:left="1440" w:header="720" w:footer="720" w:gutter="0"/>
      <w:pgBorders w:offsetFrom="page">
        <w:top w:val="triangles" w:sz="12" w:space="24" w:color="auto"/>
        <w:left w:val="triangles" w:sz="12" w:space="24" w:color="auto"/>
        <w:bottom w:val="triangles" w:sz="12" w:space="24" w:color="auto"/>
        <w:right w:val="triangles" w:sz="12"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CFE"/>
    <w:multiLevelType w:val="multilevel"/>
    <w:tmpl w:val="54D85A3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8557B"/>
    <w:multiLevelType w:val="multilevel"/>
    <w:tmpl w:val="3C7CC1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E6BAE"/>
    <w:multiLevelType w:val="multilevel"/>
    <w:tmpl w:val="96BE75A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053E7"/>
    <w:multiLevelType w:val="multilevel"/>
    <w:tmpl w:val="0D026D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542D8"/>
    <w:multiLevelType w:val="multilevel"/>
    <w:tmpl w:val="5B2C0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D4AC0"/>
    <w:multiLevelType w:val="multilevel"/>
    <w:tmpl w:val="E1481E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E56DF"/>
    <w:multiLevelType w:val="multilevel"/>
    <w:tmpl w:val="CA720C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8504E"/>
    <w:multiLevelType w:val="multilevel"/>
    <w:tmpl w:val="2A487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C2F73"/>
    <w:multiLevelType w:val="multilevel"/>
    <w:tmpl w:val="20E8CB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83CF4"/>
    <w:multiLevelType w:val="multilevel"/>
    <w:tmpl w:val="32DEED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D3892"/>
    <w:multiLevelType w:val="multilevel"/>
    <w:tmpl w:val="F2C2C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27F55"/>
    <w:multiLevelType w:val="multilevel"/>
    <w:tmpl w:val="77A46E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6358DC"/>
    <w:multiLevelType w:val="multilevel"/>
    <w:tmpl w:val="8436A7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4D57B0"/>
    <w:multiLevelType w:val="multilevel"/>
    <w:tmpl w:val="9F60C7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90C9E"/>
    <w:multiLevelType w:val="multilevel"/>
    <w:tmpl w:val="682A7D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11C67"/>
    <w:multiLevelType w:val="multilevel"/>
    <w:tmpl w:val="B86CB5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8B4521"/>
    <w:multiLevelType w:val="multilevel"/>
    <w:tmpl w:val="7E8434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051C4"/>
    <w:multiLevelType w:val="multilevel"/>
    <w:tmpl w:val="02E6A2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7341A8"/>
    <w:multiLevelType w:val="multilevel"/>
    <w:tmpl w:val="1BC018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7674C6"/>
    <w:multiLevelType w:val="multilevel"/>
    <w:tmpl w:val="2AD228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B2457A"/>
    <w:multiLevelType w:val="multilevel"/>
    <w:tmpl w:val="2208F8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682039"/>
    <w:multiLevelType w:val="multilevel"/>
    <w:tmpl w:val="B62A0B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EA4998"/>
    <w:multiLevelType w:val="multilevel"/>
    <w:tmpl w:val="0186F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E85726"/>
    <w:multiLevelType w:val="multilevel"/>
    <w:tmpl w:val="48044C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865913"/>
    <w:multiLevelType w:val="multilevel"/>
    <w:tmpl w:val="DB46C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56BB9"/>
    <w:multiLevelType w:val="multilevel"/>
    <w:tmpl w:val="C00C2D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E708BB"/>
    <w:multiLevelType w:val="multilevel"/>
    <w:tmpl w:val="254665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73FDA"/>
    <w:multiLevelType w:val="multilevel"/>
    <w:tmpl w:val="BD40DF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F35787"/>
    <w:multiLevelType w:val="multilevel"/>
    <w:tmpl w:val="2CC84C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33DB6"/>
    <w:multiLevelType w:val="multilevel"/>
    <w:tmpl w:val="684C851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531CF8"/>
    <w:multiLevelType w:val="multilevel"/>
    <w:tmpl w:val="1E8064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7848ED"/>
    <w:multiLevelType w:val="multilevel"/>
    <w:tmpl w:val="D646F4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7C567C"/>
    <w:multiLevelType w:val="multilevel"/>
    <w:tmpl w:val="429A94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44313"/>
    <w:multiLevelType w:val="multilevel"/>
    <w:tmpl w:val="D2162D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E5488C"/>
    <w:multiLevelType w:val="multilevel"/>
    <w:tmpl w:val="D06C3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7"/>
  </w:num>
  <w:num w:numId="3">
    <w:abstractNumId w:val="32"/>
  </w:num>
  <w:num w:numId="4">
    <w:abstractNumId w:val="33"/>
  </w:num>
  <w:num w:numId="5">
    <w:abstractNumId w:val="31"/>
  </w:num>
  <w:num w:numId="6">
    <w:abstractNumId w:val="14"/>
  </w:num>
  <w:num w:numId="7">
    <w:abstractNumId w:val="34"/>
  </w:num>
  <w:num w:numId="8">
    <w:abstractNumId w:val="10"/>
  </w:num>
  <w:num w:numId="9">
    <w:abstractNumId w:val="11"/>
  </w:num>
  <w:num w:numId="10">
    <w:abstractNumId w:val="4"/>
  </w:num>
  <w:num w:numId="11">
    <w:abstractNumId w:val="18"/>
  </w:num>
  <w:num w:numId="12">
    <w:abstractNumId w:val="8"/>
  </w:num>
  <w:num w:numId="13">
    <w:abstractNumId w:val="1"/>
  </w:num>
  <w:num w:numId="14">
    <w:abstractNumId w:val="5"/>
  </w:num>
  <w:num w:numId="15">
    <w:abstractNumId w:val="22"/>
  </w:num>
  <w:num w:numId="16">
    <w:abstractNumId w:val="6"/>
  </w:num>
  <w:num w:numId="17">
    <w:abstractNumId w:val="21"/>
  </w:num>
  <w:num w:numId="18">
    <w:abstractNumId w:val="17"/>
  </w:num>
  <w:num w:numId="19">
    <w:abstractNumId w:val="30"/>
  </w:num>
  <w:num w:numId="20">
    <w:abstractNumId w:val="26"/>
  </w:num>
  <w:num w:numId="21">
    <w:abstractNumId w:val="7"/>
  </w:num>
  <w:num w:numId="22">
    <w:abstractNumId w:val="20"/>
  </w:num>
  <w:num w:numId="23">
    <w:abstractNumId w:val="16"/>
  </w:num>
  <w:num w:numId="24">
    <w:abstractNumId w:val="25"/>
  </w:num>
  <w:num w:numId="25">
    <w:abstractNumId w:val="23"/>
  </w:num>
  <w:num w:numId="26">
    <w:abstractNumId w:val="13"/>
  </w:num>
  <w:num w:numId="27">
    <w:abstractNumId w:val="29"/>
  </w:num>
  <w:num w:numId="28">
    <w:abstractNumId w:val="2"/>
  </w:num>
  <w:num w:numId="29">
    <w:abstractNumId w:val="0"/>
  </w:num>
  <w:num w:numId="30">
    <w:abstractNumId w:val="9"/>
  </w:num>
  <w:num w:numId="31">
    <w:abstractNumId w:val="15"/>
  </w:num>
  <w:num w:numId="32">
    <w:abstractNumId w:val="3"/>
  </w:num>
  <w:num w:numId="33">
    <w:abstractNumId w:val="19"/>
  </w:num>
  <w:num w:numId="34">
    <w:abstractNumId w:val="1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62612A"/>
    <w:rsid w:val="001D650D"/>
    <w:rsid w:val="001E56F3"/>
    <w:rsid w:val="00290199"/>
    <w:rsid w:val="004262DF"/>
    <w:rsid w:val="00487195"/>
    <w:rsid w:val="00497DCA"/>
    <w:rsid w:val="00546E76"/>
    <w:rsid w:val="005758F0"/>
    <w:rsid w:val="005A4E24"/>
    <w:rsid w:val="0062612A"/>
    <w:rsid w:val="00806E3B"/>
    <w:rsid w:val="008D04A7"/>
    <w:rsid w:val="008F02D0"/>
    <w:rsid w:val="00983C5D"/>
    <w:rsid w:val="00B95C94"/>
    <w:rsid w:val="00C54ED0"/>
    <w:rsid w:val="00E6359A"/>
    <w:rsid w:val="00ED1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612A"/>
    <w:rPr>
      <w:color w:val="0000FF" w:themeColor="hyperlink"/>
      <w:u w:val="single"/>
    </w:rPr>
  </w:style>
  <w:style w:type="table" w:styleId="ac">
    <w:name w:val="Table Grid"/>
    <w:basedOn w:val="a1"/>
    <w:uiPriority w:val="59"/>
    <w:rsid w:val="00626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18901</Words>
  <Characters>107738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13</cp:revision>
  <cp:lastPrinted>2023-09-17T09:43:00Z</cp:lastPrinted>
  <dcterms:created xsi:type="dcterms:W3CDTF">2023-09-16T17:27:00Z</dcterms:created>
  <dcterms:modified xsi:type="dcterms:W3CDTF">2023-10-10T19:06:00Z</dcterms:modified>
</cp:coreProperties>
</file>